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90C" w:rsidRPr="00BB6DA8" w:rsidRDefault="008332A0" w:rsidP="00AD4362">
      <w:pPr>
        <w:tabs>
          <w:tab w:val="left" w:pos="5670"/>
        </w:tabs>
        <w:rPr>
          <w:sz w:val="28"/>
          <w:szCs w:val="28"/>
        </w:rPr>
      </w:pPr>
      <w:r w:rsidRPr="00BB6DA8">
        <w:rPr>
          <w:sz w:val="28"/>
          <w:szCs w:val="28"/>
        </w:rPr>
        <w:t xml:space="preserve">  </w:t>
      </w:r>
      <w:r w:rsidR="00AF0606" w:rsidRPr="00BB6DA8">
        <w:rPr>
          <w:sz w:val="28"/>
          <w:szCs w:val="28"/>
        </w:rPr>
        <w:t xml:space="preserve">                                                                                                                    Додаток </w:t>
      </w:r>
      <w:r w:rsidR="0054568B">
        <w:rPr>
          <w:sz w:val="28"/>
          <w:szCs w:val="28"/>
        </w:rPr>
        <w:t>1</w:t>
      </w:r>
    </w:p>
    <w:p w:rsidR="00044857" w:rsidRPr="00BB6DA8" w:rsidRDefault="00044857" w:rsidP="00044857">
      <w:pPr>
        <w:ind w:left="5670"/>
        <w:rPr>
          <w:sz w:val="28"/>
          <w:szCs w:val="28"/>
        </w:rPr>
      </w:pPr>
      <w:r w:rsidRPr="00BB6DA8">
        <w:rPr>
          <w:sz w:val="28"/>
          <w:szCs w:val="28"/>
        </w:rPr>
        <w:t>ЗАТВЕРДЖЕНО</w:t>
      </w:r>
    </w:p>
    <w:p w:rsidR="00044857" w:rsidRPr="00BB6DA8" w:rsidRDefault="00044857" w:rsidP="00044857">
      <w:pPr>
        <w:ind w:left="5670"/>
        <w:rPr>
          <w:sz w:val="28"/>
          <w:szCs w:val="28"/>
        </w:rPr>
      </w:pPr>
      <w:r w:rsidRPr="00BB6DA8">
        <w:rPr>
          <w:sz w:val="28"/>
          <w:szCs w:val="28"/>
        </w:rPr>
        <w:t xml:space="preserve">Наказ територіального управління  Служби судової охорони у Чернівецькій області </w:t>
      </w:r>
    </w:p>
    <w:p w:rsidR="00044857" w:rsidRPr="00BB6DA8" w:rsidRDefault="00044857" w:rsidP="00044857">
      <w:pPr>
        <w:ind w:left="5670"/>
        <w:rPr>
          <w:sz w:val="28"/>
          <w:szCs w:val="28"/>
        </w:rPr>
      </w:pPr>
      <w:r w:rsidRPr="00BB6DA8">
        <w:rPr>
          <w:sz w:val="28"/>
          <w:szCs w:val="28"/>
        </w:rPr>
        <w:t xml:space="preserve">від  </w:t>
      </w:r>
      <w:r w:rsidR="007D02DC">
        <w:rPr>
          <w:sz w:val="28"/>
          <w:szCs w:val="28"/>
          <w:u w:val="single"/>
        </w:rPr>
        <w:t>04.12.2023</w:t>
      </w:r>
      <w:r w:rsidRPr="00BB6DA8">
        <w:rPr>
          <w:sz w:val="28"/>
          <w:szCs w:val="28"/>
        </w:rPr>
        <w:t xml:space="preserve">  № </w:t>
      </w:r>
      <w:r w:rsidR="007D02DC">
        <w:rPr>
          <w:sz w:val="28"/>
          <w:szCs w:val="28"/>
          <w:u w:val="single"/>
        </w:rPr>
        <w:t>179</w:t>
      </w:r>
    </w:p>
    <w:p w:rsidR="0038077B" w:rsidRPr="00BB6DA8" w:rsidRDefault="0038077B" w:rsidP="0038077B">
      <w:pPr>
        <w:jc w:val="center"/>
        <w:rPr>
          <w:b/>
          <w:sz w:val="10"/>
          <w:szCs w:val="10"/>
          <w:lang w:eastAsia="en-US"/>
        </w:rPr>
      </w:pPr>
    </w:p>
    <w:p w:rsidR="00285C64" w:rsidRPr="00BB6DA8" w:rsidRDefault="00285C64" w:rsidP="00285C64">
      <w:pPr>
        <w:jc w:val="center"/>
        <w:rPr>
          <w:b/>
          <w:sz w:val="10"/>
          <w:szCs w:val="10"/>
          <w:lang w:eastAsia="en-US"/>
        </w:rPr>
      </w:pPr>
    </w:p>
    <w:p w:rsidR="00C52D59" w:rsidRDefault="00C52D59" w:rsidP="00B4527D">
      <w:pPr>
        <w:jc w:val="center"/>
        <w:rPr>
          <w:b/>
          <w:sz w:val="28"/>
          <w:szCs w:val="28"/>
          <w:lang w:eastAsia="en-US"/>
        </w:rPr>
      </w:pPr>
    </w:p>
    <w:p w:rsidR="00C37D0F" w:rsidRPr="00BB6DA8" w:rsidRDefault="00C37D0F" w:rsidP="00C37D0F">
      <w:pPr>
        <w:jc w:val="center"/>
        <w:rPr>
          <w:b/>
          <w:sz w:val="28"/>
          <w:szCs w:val="28"/>
          <w:lang w:eastAsia="en-US"/>
        </w:rPr>
      </w:pPr>
      <w:r w:rsidRPr="00BB6DA8">
        <w:rPr>
          <w:b/>
          <w:sz w:val="28"/>
          <w:szCs w:val="28"/>
          <w:lang w:eastAsia="en-US"/>
        </w:rPr>
        <w:t>УМОВИ</w:t>
      </w:r>
    </w:p>
    <w:p w:rsidR="00C37D0F" w:rsidRPr="00BB6DA8" w:rsidRDefault="00C37D0F" w:rsidP="00C37D0F">
      <w:pPr>
        <w:jc w:val="center"/>
        <w:rPr>
          <w:b/>
          <w:sz w:val="28"/>
          <w:szCs w:val="28"/>
          <w:lang w:eastAsia="en-US"/>
        </w:rPr>
      </w:pPr>
      <w:r w:rsidRPr="00BB6DA8">
        <w:rPr>
          <w:b/>
          <w:sz w:val="28"/>
          <w:szCs w:val="28"/>
          <w:lang w:eastAsia="en-US"/>
        </w:rPr>
        <w:t>проведення конкурсу на зайняття вакантної посади</w:t>
      </w:r>
    </w:p>
    <w:p w:rsidR="00C37D0F" w:rsidRPr="00C90C4E" w:rsidRDefault="00C37D0F" w:rsidP="00C37D0F">
      <w:pPr>
        <w:jc w:val="center"/>
        <w:rPr>
          <w:b/>
          <w:sz w:val="28"/>
          <w:szCs w:val="28"/>
        </w:rPr>
      </w:pPr>
      <w:r w:rsidRPr="00C90C4E">
        <w:rPr>
          <w:b/>
          <w:sz w:val="28"/>
          <w:szCs w:val="28"/>
        </w:rPr>
        <w:t xml:space="preserve">командира 1 відділення 3 взводу охорони 1 підрозділу охорони </w:t>
      </w:r>
    </w:p>
    <w:p w:rsidR="00C37D0F" w:rsidRPr="00BB6DA8" w:rsidRDefault="00C37D0F" w:rsidP="00C37D0F">
      <w:pPr>
        <w:jc w:val="center"/>
        <w:rPr>
          <w:b/>
          <w:sz w:val="28"/>
          <w:szCs w:val="28"/>
          <w:lang w:eastAsia="en-US"/>
        </w:rPr>
      </w:pPr>
      <w:r w:rsidRPr="00BB6DA8">
        <w:rPr>
          <w:b/>
          <w:sz w:val="28"/>
          <w:szCs w:val="28"/>
        </w:rPr>
        <w:t xml:space="preserve">(одна посада молодшого складу з дислокацією у м. </w:t>
      </w:r>
      <w:r w:rsidR="007F7702">
        <w:rPr>
          <w:b/>
          <w:sz w:val="28"/>
          <w:szCs w:val="28"/>
        </w:rPr>
        <w:t>Заставна</w:t>
      </w:r>
      <w:r w:rsidRPr="00BB6DA8">
        <w:rPr>
          <w:b/>
          <w:sz w:val="28"/>
          <w:szCs w:val="28"/>
        </w:rPr>
        <w:t>)</w:t>
      </w:r>
    </w:p>
    <w:p w:rsidR="00C37D0F" w:rsidRPr="00BB6DA8" w:rsidRDefault="00C37D0F" w:rsidP="00C37D0F">
      <w:pPr>
        <w:jc w:val="center"/>
        <w:rPr>
          <w:sz w:val="16"/>
          <w:szCs w:val="16"/>
        </w:rPr>
      </w:pPr>
    </w:p>
    <w:p w:rsidR="00C37D0F" w:rsidRPr="00BB6DA8" w:rsidRDefault="00C37D0F" w:rsidP="00C37D0F">
      <w:pPr>
        <w:jc w:val="center"/>
        <w:rPr>
          <w:b/>
          <w:sz w:val="28"/>
          <w:szCs w:val="28"/>
        </w:rPr>
      </w:pPr>
      <w:r w:rsidRPr="00BB6DA8">
        <w:rPr>
          <w:b/>
          <w:sz w:val="28"/>
          <w:szCs w:val="28"/>
        </w:rPr>
        <w:t>Загальні умови</w:t>
      </w:r>
    </w:p>
    <w:p w:rsidR="00C37D0F" w:rsidRPr="00BB6DA8" w:rsidRDefault="00C37D0F" w:rsidP="00C37D0F">
      <w:pPr>
        <w:ind w:firstLine="709"/>
        <w:jc w:val="both"/>
        <w:rPr>
          <w:sz w:val="28"/>
          <w:szCs w:val="28"/>
        </w:rPr>
      </w:pPr>
      <w:r w:rsidRPr="00BB6DA8">
        <w:rPr>
          <w:sz w:val="28"/>
          <w:szCs w:val="28"/>
        </w:rPr>
        <w:t xml:space="preserve">1. Основні повноваження командира 1 відділення 3 взводу охорони 1 підрозділу охорони: </w:t>
      </w:r>
    </w:p>
    <w:p w:rsidR="00C37D0F" w:rsidRPr="00BB6DA8" w:rsidRDefault="00C37D0F" w:rsidP="00C37D0F">
      <w:pPr>
        <w:widowControl w:val="0"/>
        <w:autoSpaceDE w:val="0"/>
        <w:autoSpaceDN w:val="0"/>
        <w:adjustRightInd w:val="0"/>
        <w:ind w:right="40" w:firstLine="708"/>
        <w:jc w:val="both"/>
        <w:rPr>
          <w:sz w:val="28"/>
          <w:szCs w:val="28"/>
        </w:rPr>
      </w:pPr>
      <w:r w:rsidRPr="00BB6DA8">
        <w:rPr>
          <w:sz w:val="28"/>
          <w:szCs w:val="28"/>
        </w:rPr>
        <w:t>1) забезпечує виконання покладених на відділення завдань за всіма напрямами службової діяльності;</w:t>
      </w:r>
    </w:p>
    <w:p w:rsidR="00C37D0F" w:rsidRPr="00BB6DA8" w:rsidRDefault="00C37D0F" w:rsidP="00C37D0F">
      <w:pPr>
        <w:widowControl w:val="0"/>
        <w:autoSpaceDE w:val="0"/>
        <w:autoSpaceDN w:val="0"/>
        <w:adjustRightInd w:val="0"/>
        <w:ind w:right="40" w:firstLine="708"/>
        <w:jc w:val="both"/>
        <w:rPr>
          <w:sz w:val="28"/>
          <w:szCs w:val="28"/>
        </w:rPr>
      </w:pPr>
      <w:r w:rsidRPr="00BB6DA8">
        <w:rPr>
          <w:noProof/>
          <w:sz w:val="28"/>
          <w:szCs w:val="28"/>
        </w:rPr>
        <w:t xml:space="preserve">2) </w:t>
      </w:r>
      <w:r w:rsidRPr="00BB6DA8">
        <w:rPr>
          <w:sz w:val="28"/>
          <w:szCs w:val="28"/>
        </w:rPr>
        <w:t>контролює порядок організації та виконання завдань служби особовим складом відділення за напрямом службової діяльності;</w:t>
      </w:r>
    </w:p>
    <w:p w:rsidR="00C37D0F" w:rsidRPr="00BB6DA8" w:rsidRDefault="00C37D0F" w:rsidP="00C37D0F">
      <w:pPr>
        <w:widowControl w:val="0"/>
        <w:autoSpaceDE w:val="0"/>
        <w:autoSpaceDN w:val="0"/>
        <w:adjustRightInd w:val="0"/>
        <w:ind w:right="40" w:firstLine="708"/>
        <w:jc w:val="both"/>
        <w:rPr>
          <w:sz w:val="28"/>
          <w:szCs w:val="28"/>
        </w:rPr>
      </w:pPr>
      <w:r w:rsidRPr="00BB6DA8">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BB6DA8">
        <w:rPr>
          <w:noProof/>
          <w:sz w:val="28"/>
          <w:szCs w:val="28"/>
        </w:rPr>
        <w:t>;</w:t>
      </w:r>
    </w:p>
    <w:p w:rsidR="00C37D0F" w:rsidRPr="00BB6DA8" w:rsidRDefault="00C37D0F" w:rsidP="00C37D0F">
      <w:pPr>
        <w:ind w:firstLine="709"/>
        <w:contextualSpacing/>
        <w:jc w:val="both"/>
        <w:rPr>
          <w:noProof/>
          <w:sz w:val="28"/>
          <w:szCs w:val="28"/>
        </w:rPr>
      </w:pPr>
      <w:r w:rsidRPr="00BB6DA8">
        <w:rPr>
          <w:noProof/>
          <w:sz w:val="28"/>
          <w:szCs w:val="28"/>
        </w:rPr>
        <w:t xml:space="preserve">4) організовує поточну організаційно-виконавчу роботу відділення та забезпечення контролю за роботою; </w:t>
      </w:r>
    </w:p>
    <w:p w:rsidR="00C37D0F" w:rsidRPr="00BB6DA8" w:rsidRDefault="00C37D0F" w:rsidP="00C37D0F">
      <w:pPr>
        <w:ind w:firstLine="709"/>
        <w:jc w:val="both"/>
        <w:rPr>
          <w:sz w:val="28"/>
          <w:szCs w:val="28"/>
        </w:rPr>
      </w:pPr>
      <w:r w:rsidRPr="00BB6DA8">
        <w:rPr>
          <w:sz w:val="28"/>
          <w:szCs w:val="28"/>
        </w:rPr>
        <w:t>5) за дорученням керівництва підрозділу виконує інші повноваження, які належать до компетенції підрозділу.</w:t>
      </w:r>
    </w:p>
    <w:p w:rsidR="00C37D0F" w:rsidRPr="00BB6DA8" w:rsidRDefault="00C37D0F" w:rsidP="00C37D0F">
      <w:pPr>
        <w:ind w:firstLine="851"/>
        <w:jc w:val="center"/>
        <w:rPr>
          <w:b/>
          <w:sz w:val="28"/>
          <w:szCs w:val="28"/>
        </w:rPr>
      </w:pPr>
      <w:r w:rsidRPr="00BB6DA8">
        <w:rPr>
          <w:b/>
          <w:sz w:val="28"/>
          <w:szCs w:val="28"/>
        </w:rPr>
        <w:t>Умови оплати праці:</w:t>
      </w:r>
    </w:p>
    <w:p w:rsidR="00C37D0F" w:rsidRPr="00BB6DA8" w:rsidRDefault="00C37D0F" w:rsidP="00C37D0F">
      <w:pPr>
        <w:ind w:firstLine="851"/>
        <w:jc w:val="both"/>
        <w:rPr>
          <w:sz w:val="28"/>
          <w:szCs w:val="28"/>
        </w:rPr>
      </w:pPr>
      <w:r w:rsidRPr="00BB6DA8">
        <w:rPr>
          <w:sz w:val="28"/>
          <w:szCs w:val="28"/>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C37D0F" w:rsidRPr="00BB6DA8" w:rsidRDefault="00C37D0F" w:rsidP="00C37D0F">
      <w:pPr>
        <w:ind w:firstLine="851"/>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37D0F" w:rsidRPr="00BB6DA8" w:rsidRDefault="00C37D0F" w:rsidP="00C37D0F">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C37D0F" w:rsidRPr="00BB6DA8" w:rsidRDefault="00C37D0F" w:rsidP="00C37D0F">
      <w:pPr>
        <w:ind w:firstLine="709"/>
        <w:jc w:val="both"/>
        <w:rPr>
          <w:sz w:val="28"/>
          <w:szCs w:val="28"/>
        </w:rPr>
      </w:pPr>
      <w:r w:rsidRPr="00BB6DA8">
        <w:rPr>
          <w:sz w:val="28"/>
          <w:szCs w:val="28"/>
        </w:rPr>
        <w:t>7.1.) сертифікат про проходження профілактичного наркологічного огляду (форма № 140/о) – разом з копією;</w:t>
      </w:r>
    </w:p>
    <w:p w:rsidR="00C37D0F" w:rsidRPr="00BB6DA8" w:rsidRDefault="00C37D0F" w:rsidP="00C37D0F">
      <w:pPr>
        <w:ind w:firstLine="709"/>
        <w:jc w:val="both"/>
        <w:rPr>
          <w:sz w:val="28"/>
          <w:szCs w:val="28"/>
        </w:rPr>
      </w:pPr>
      <w:r w:rsidRPr="00BB6DA8">
        <w:rPr>
          <w:sz w:val="28"/>
          <w:szCs w:val="28"/>
        </w:rPr>
        <w:t>7.2.) медична довідки про проходження обов’язкових попереднього та періодичного психіатричних оглядів (форма № 122/-2/о) – разом з копією;</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C37D0F" w:rsidRPr="00BB6DA8" w:rsidRDefault="00C37D0F" w:rsidP="00C37D0F">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C37D0F" w:rsidRPr="00BB6DA8" w:rsidRDefault="00C37D0F" w:rsidP="00C37D0F">
      <w:pPr>
        <w:ind w:right="-426" w:firstLine="709"/>
        <w:rPr>
          <w:rFonts w:eastAsia="Calibri"/>
          <w:sz w:val="28"/>
          <w:szCs w:val="28"/>
          <w:lang w:eastAsia="ru-RU"/>
        </w:rPr>
      </w:pPr>
      <w:r w:rsidRPr="00BB6DA8">
        <w:rPr>
          <w:rFonts w:eastAsia="Calibri"/>
          <w:sz w:val="28"/>
          <w:szCs w:val="28"/>
          <w:lang w:eastAsia="ru-RU"/>
        </w:rPr>
        <w:t>11) висновок психофізіологічного обстеження;</w:t>
      </w:r>
    </w:p>
    <w:p w:rsidR="00C37D0F" w:rsidRPr="00BB6DA8" w:rsidRDefault="00C37D0F" w:rsidP="00C37D0F">
      <w:pPr>
        <w:ind w:firstLine="709"/>
        <w:jc w:val="both"/>
        <w:rPr>
          <w:sz w:val="28"/>
          <w:szCs w:val="28"/>
        </w:rPr>
      </w:pPr>
      <w:r w:rsidRPr="00BB6DA8">
        <w:rPr>
          <w:rFonts w:eastAsia="Calibri"/>
          <w:sz w:val="28"/>
          <w:szCs w:val="28"/>
          <w:lang w:eastAsia="ru-RU"/>
        </w:rPr>
        <w:t xml:space="preserve">12)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C37D0F" w:rsidRPr="00BB6DA8" w:rsidRDefault="00C37D0F" w:rsidP="00C37D0F">
      <w:pPr>
        <w:ind w:right="-426" w:firstLine="709"/>
        <w:rPr>
          <w:rFonts w:eastAsia="Calibri"/>
          <w:sz w:val="16"/>
          <w:szCs w:val="16"/>
          <w:lang w:eastAsia="ru-RU"/>
        </w:rPr>
      </w:pPr>
    </w:p>
    <w:p w:rsidR="00C37D0F" w:rsidRPr="00BB6DA8" w:rsidRDefault="00C37D0F" w:rsidP="00C37D0F">
      <w:pPr>
        <w:ind w:firstLine="709"/>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BB6DA8">
        <w:rPr>
          <w:rFonts w:eastAsia="Calibri"/>
          <w:sz w:val="28"/>
          <w:szCs w:val="28"/>
          <w:lang w:eastAsia="ru-RU"/>
        </w:rPr>
        <w:t xml:space="preserve"> паспорт громадянина України. </w:t>
      </w:r>
    </w:p>
    <w:p w:rsidR="00C37D0F" w:rsidRPr="00BB6DA8" w:rsidRDefault="00C37D0F" w:rsidP="00C37D0F">
      <w:pPr>
        <w:ind w:firstLine="709"/>
        <w:jc w:val="both"/>
        <w:rPr>
          <w:rFonts w:eastAsia="Calibri"/>
          <w:sz w:val="28"/>
          <w:szCs w:val="28"/>
          <w:lang w:eastAsia="ru-RU"/>
        </w:rPr>
      </w:pPr>
      <w:r w:rsidRPr="00BB6DA8">
        <w:rPr>
          <w:sz w:val="28"/>
          <w:szCs w:val="28"/>
          <w:lang w:eastAsia="ru-RU"/>
        </w:rPr>
        <w:t xml:space="preserve">Документи приймаються </w:t>
      </w:r>
      <w:r w:rsidRPr="00BB6DA8">
        <w:rPr>
          <w:rFonts w:eastAsia="Calibri"/>
          <w:sz w:val="28"/>
          <w:szCs w:val="28"/>
          <w:lang w:eastAsia="ru-RU"/>
        </w:rPr>
        <w:t xml:space="preserve">з </w:t>
      </w:r>
      <w:r>
        <w:rPr>
          <w:sz w:val="28"/>
          <w:szCs w:val="28"/>
        </w:rPr>
        <w:t>04</w:t>
      </w:r>
      <w:r w:rsidRPr="00324EF4">
        <w:rPr>
          <w:sz w:val="28"/>
          <w:szCs w:val="28"/>
        </w:rPr>
        <w:t xml:space="preserve"> </w:t>
      </w:r>
      <w:r>
        <w:rPr>
          <w:sz w:val="28"/>
          <w:szCs w:val="28"/>
        </w:rPr>
        <w:t>грудня</w:t>
      </w:r>
      <w:r w:rsidRPr="00324EF4">
        <w:rPr>
          <w:sz w:val="28"/>
          <w:szCs w:val="28"/>
        </w:rPr>
        <w:t xml:space="preserve"> 2023 року по </w:t>
      </w:r>
      <w:r>
        <w:rPr>
          <w:sz w:val="28"/>
          <w:szCs w:val="28"/>
        </w:rPr>
        <w:t>14</w:t>
      </w:r>
      <w:r w:rsidRPr="00324EF4">
        <w:rPr>
          <w:sz w:val="28"/>
          <w:szCs w:val="28"/>
        </w:rPr>
        <w:t xml:space="preserve"> </w:t>
      </w:r>
      <w:r>
        <w:rPr>
          <w:sz w:val="28"/>
          <w:szCs w:val="28"/>
        </w:rPr>
        <w:t>грудня</w:t>
      </w:r>
      <w:r w:rsidRPr="00324EF4">
        <w:rPr>
          <w:sz w:val="28"/>
          <w:szCs w:val="28"/>
        </w:rPr>
        <w:t xml:space="preserve"> 2023 року</w:t>
      </w:r>
      <w:r w:rsidRPr="00BB6DA8">
        <w:rPr>
          <w:sz w:val="28"/>
          <w:szCs w:val="28"/>
        </w:rPr>
        <w:t xml:space="preserve"> </w:t>
      </w:r>
      <w:r w:rsidRPr="00BB6DA8">
        <w:rPr>
          <w:rFonts w:eastAsia="Calibri"/>
          <w:sz w:val="28"/>
          <w:szCs w:val="28"/>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C37D0F" w:rsidRPr="00BB6DA8" w:rsidRDefault="00C37D0F" w:rsidP="00C37D0F">
      <w:pPr>
        <w:pStyle w:val="af1"/>
        <w:spacing w:before="0" w:beforeAutospacing="0" w:after="0" w:afterAutospacing="0"/>
        <w:ind w:firstLine="851"/>
        <w:jc w:val="both"/>
        <w:rPr>
          <w:sz w:val="16"/>
          <w:szCs w:val="16"/>
        </w:rPr>
      </w:pPr>
    </w:p>
    <w:p w:rsidR="00C37D0F" w:rsidRPr="00BB6DA8" w:rsidRDefault="00C37D0F" w:rsidP="00C37D0F">
      <w:pPr>
        <w:ind w:firstLine="709"/>
        <w:jc w:val="both"/>
        <w:rPr>
          <w:sz w:val="28"/>
          <w:szCs w:val="28"/>
        </w:rPr>
      </w:pPr>
      <w:r w:rsidRPr="00BB6DA8">
        <w:rPr>
          <w:sz w:val="28"/>
          <w:szCs w:val="28"/>
        </w:rPr>
        <w:t xml:space="preserve">На </w:t>
      </w:r>
      <w:r w:rsidRPr="00BB6DA8">
        <w:rPr>
          <w:b/>
          <w:sz w:val="28"/>
          <w:szCs w:val="28"/>
        </w:rPr>
        <w:t xml:space="preserve">командира 1 відділення 3 взводу охорони 1 підрозділу охорони </w:t>
      </w:r>
      <w:r w:rsidRPr="00BB6DA8">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37D0F" w:rsidRPr="00BB6DA8" w:rsidRDefault="00C37D0F" w:rsidP="00C37D0F">
      <w:pPr>
        <w:ind w:firstLine="709"/>
        <w:jc w:val="both"/>
        <w:rPr>
          <w:sz w:val="10"/>
          <w:szCs w:val="10"/>
        </w:rPr>
      </w:pPr>
    </w:p>
    <w:p w:rsidR="00C37D0F" w:rsidRPr="00BB6DA8" w:rsidRDefault="00C37D0F" w:rsidP="00C37D0F">
      <w:pPr>
        <w:ind w:firstLine="709"/>
        <w:jc w:val="both"/>
        <w:rPr>
          <w:sz w:val="10"/>
          <w:szCs w:val="10"/>
        </w:rPr>
      </w:pPr>
    </w:p>
    <w:p w:rsidR="00C37D0F" w:rsidRPr="00BB6DA8" w:rsidRDefault="00C37D0F" w:rsidP="00C37D0F">
      <w:pPr>
        <w:ind w:firstLine="851"/>
        <w:jc w:val="center"/>
        <w:rPr>
          <w:b/>
          <w:sz w:val="28"/>
          <w:szCs w:val="28"/>
        </w:rPr>
      </w:pPr>
      <w:r w:rsidRPr="00BB6DA8">
        <w:rPr>
          <w:b/>
          <w:sz w:val="28"/>
          <w:szCs w:val="28"/>
        </w:rPr>
        <w:t>Місце, дата та час початку проведення конкурсу:</w:t>
      </w:r>
    </w:p>
    <w:p w:rsidR="00C37D0F" w:rsidRPr="00BB6DA8" w:rsidRDefault="00C37D0F" w:rsidP="00C37D0F">
      <w:pPr>
        <w:ind w:firstLine="851"/>
        <w:jc w:val="both"/>
        <w:rPr>
          <w:rFonts w:eastAsia="Calibri"/>
          <w:b/>
          <w:sz w:val="28"/>
          <w:szCs w:val="28"/>
          <w:lang w:eastAsia="ru-RU"/>
        </w:rPr>
      </w:pPr>
      <w:r w:rsidRPr="00BB6DA8">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Pr>
          <w:sz w:val="28"/>
          <w:szCs w:val="28"/>
        </w:rPr>
        <w:t>19 грудня</w:t>
      </w:r>
      <w:r w:rsidRPr="00BB6DA8">
        <w:rPr>
          <w:sz w:val="28"/>
          <w:szCs w:val="28"/>
        </w:rPr>
        <w:t xml:space="preserve"> 2023 року</w:t>
      </w:r>
      <w:r w:rsidRPr="00BB6DA8">
        <w:rPr>
          <w:rFonts w:eastAsia="Calibri"/>
          <w:sz w:val="28"/>
          <w:szCs w:val="28"/>
          <w:lang w:eastAsia="ru-RU"/>
        </w:rPr>
        <w:t>.</w:t>
      </w:r>
    </w:p>
    <w:p w:rsidR="00C37D0F" w:rsidRPr="00BB6DA8" w:rsidRDefault="00C37D0F" w:rsidP="00C37D0F">
      <w:pPr>
        <w:tabs>
          <w:tab w:val="left" w:pos="0"/>
        </w:tabs>
        <w:ind w:firstLine="567"/>
        <w:jc w:val="both"/>
        <w:rPr>
          <w:sz w:val="16"/>
          <w:szCs w:val="16"/>
        </w:rPr>
      </w:pPr>
    </w:p>
    <w:p w:rsidR="00C37D0F" w:rsidRPr="00BB6DA8" w:rsidRDefault="00C37D0F" w:rsidP="00C37D0F">
      <w:pPr>
        <w:jc w:val="center"/>
        <w:rPr>
          <w:sz w:val="28"/>
          <w:szCs w:val="28"/>
        </w:rPr>
      </w:pPr>
      <w:r w:rsidRPr="00BB6DA8">
        <w:rPr>
          <w:b/>
          <w:sz w:val="28"/>
          <w:szCs w:val="28"/>
        </w:rPr>
        <w:t>Прізвище, ім’я та по батькові, номер телефону особи, яка надає додаткову інформацію з питань проведення конкурсу</w:t>
      </w:r>
      <w:r w:rsidRPr="00BB6DA8">
        <w:rPr>
          <w:sz w:val="28"/>
          <w:szCs w:val="28"/>
        </w:rPr>
        <w:t>:</w:t>
      </w:r>
    </w:p>
    <w:p w:rsidR="00C37D0F" w:rsidRPr="00BB6DA8" w:rsidRDefault="00C37D0F" w:rsidP="00C37D0F">
      <w:pPr>
        <w:jc w:val="center"/>
        <w:rPr>
          <w:rFonts w:eastAsia="Calibri"/>
          <w:sz w:val="28"/>
          <w:szCs w:val="28"/>
          <w:highlight w:val="yellow"/>
          <w:lang w:eastAsia="ru-RU"/>
        </w:rPr>
      </w:pPr>
      <w:r w:rsidRPr="00BB6DA8">
        <w:rPr>
          <w:rFonts w:eastAsia="Calibri"/>
          <w:sz w:val="28"/>
          <w:szCs w:val="28"/>
          <w:lang w:eastAsia="ru-RU"/>
        </w:rPr>
        <w:t xml:space="preserve">Адміністратор конкурсу </w:t>
      </w:r>
      <w:proofErr w:type="spellStart"/>
      <w:r w:rsidRPr="00BB6DA8">
        <w:rPr>
          <w:rFonts w:eastAsia="Calibri"/>
          <w:sz w:val="28"/>
          <w:szCs w:val="28"/>
          <w:lang w:eastAsia="ru-RU"/>
        </w:rPr>
        <w:t>Архилюк</w:t>
      </w:r>
      <w:proofErr w:type="spellEnd"/>
      <w:r w:rsidRPr="00BB6DA8">
        <w:rPr>
          <w:rFonts w:eastAsia="Calibri"/>
          <w:sz w:val="28"/>
          <w:szCs w:val="28"/>
          <w:lang w:eastAsia="ru-RU"/>
        </w:rPr>
        <w:t xml:space="preserve"> Євген Вікторович</w:t>
      </w:r>
    </w:p>
    <w:p w:rsidR="00C37D0F" w:rsidRPr="00BB6DA8" w:rsidRDefault="00C37D0F" w:rsidP="00C37D0F">
      <w:pPr>
        <w:shd w:val="clear" w:color="auto" w:fill="FFFFFF"/>
        <w:jc w:val="center"/>
        <w:rPr>
          <w:rFonts w:eastAsia="Calibri"/>
          <w:sz w:val="28"/>
          <w:szCs w:val="28"/>
          <w:u w:val="single"/>
          <w:lang w:eastAsia="ru-RU"/>
        </w:rPr>
      </w:pPr>
      <w:r w:rsidRPr="00BB6DA8">
        <w:rPr>
          <w:rFonts w:eastAsia="Calibri"/>
          <w:sz w:val="28"/>
          <w:szCs w:val="28"/>
          <w:lang w:eastAsia="ru-RU"/>
        </w:rPr>
        <w:lastRenderedPageBreak/>
        <w:t xml:space="preserve">+38 098 557 21 16 службовий телефон, </w:t>
      </w:r>
      <w:r w:rsidRPr="00BB6DA8">
        <w:rPr>
          <w:rFonts w:eastAsia="Calibri"/>
          <w:sz w:val="28"/>
          <w:szCs w:val="28"/>
          <w:u w:val="single"/>
          <w:lang w:eastAsia="ru-RU"/>
        </w:rPr>
        <w:t>vrp.cv@sso.gov.ua</w:t>
      </w:r>
    </w:p>
    <w:tbl>
      <w:tblPr>
        <w:tblW w:w="10295" w:type="dxa"/>
        <w:tblLook w:val="04A0" w:firstRow="1" w:lastRow="0" w:firstColumn="1" w:lastColumn="0" w:noHBand="0" w:noVBand="1"/>
      </w:tblPr>
      <w:tblGrid>
        <w:gridCol w:w="10281"/>
        <w:gridCol w:w="222"/>
      </w:tblGrid>
      <w:tr w:rsidR="00C37D0F" w:rsidRPr="00BB6DA8" w:rsidTr="00054F4F">
        <w:tc>
          <w:tcPr>
            <w:tcW w:w="10059" w:type="dxa"/>
          </w:tcPr>
          <w:p w:rsidR="00C37D0F" w:rsidRPr="00BB6DA8" w:rsidRDefault="00C37D0F" w:rsidP="00054F4F">
            <w:pPr>
              <w:ind w:firstLine="284"/>
              <w:jc w:val="center"/>
              <w:rPr>
                <w:b/>
                <w:sz w:val="16"/>
                <w:szCs w:val="16"/>
              </w:rPr>
            </w:pPr>
          </w:p>
          <w:p w:rsidR="00C37D0F" w:rsidRPr="00BB6DA8" w:rsidRDefault="00C37D0F" w:rsidP="00054F4F">
            <w:pPr>
              <w:ind w:firstLine="284"/>
              <w:jc w:val="center"/>
              <w:rPr>
                <w:b/>
                <w:sz w:val="28"/>
                <w:szCs w:val="28"/>
              </w:rPr>
            </w:pPr>
            <w:r w:rsidRPr="00BB6DA8">
              <w:rPr>
                <w:b/>
                <w:sz w:val="28"/>
                <w:szCs w:val="28"/>
              </w:rPr>
              <w:t>Кваліфікаційні вимоги</w:t>
            </w:r>
          </w:p>
          <w:tbl>
            <w:tblPr>
              <w:tblW w:w="10065" w:type="dxa"/>
              <w:tblLook w:val="04A0" w:firstRow="1" w:lastRow="0" w:firstColumn="1" w:lastColumn="0" w:noHBand="0" w:noVBand="1"/>
            </w:tblPr>
            <w:tblGrid>
              <w:gridCol w:w="4253"/>
              <w:gridCol w:w="5812"/>
            </w:tblGrid>
            <w:tr w:rsidR="00C37D0F" w:rsidRPr="00BB6DA8" w:rsidTr="00054F4F">
              <w:tc>
                <w:tcPr>
                  <w:tcW w:w="4253" w:type="dxa"/>
                  <w:hideMark/>
                </w:tcPr>
                <w:p w:rsidR="00C37D0F" w:rsidRPr="00BB6DA8" w:rsidRDefault="00C37D0F" w:rsidP="00054F4F">
                  <w:pPr>
                    <w:jc w:val="both"/>
                    <w:rPr>
                      <w:sz w:val="28"/>
                      <w:szCs w:val="28"/>
                    </w:rPr>
                  </w:pPr>
                  <w:r w:rsidRPr="00BB6DA8">
                    <w:rPr>
                      <w:sz w:val="28"/>
                      <w:szCs w:val="28"/>
                    </w:rPr>
                    <w:t>1. Освіта</w:t>
                  </w:r>
                </w:p>
              </w:tc>
              <w:tc>
                <w:tcPr>
                  <w:tcW w:w="5812" w:type="dxa"/>
                </w:tcPr>
                <w:p w:rsidR="00C37D0F" w:rsidRPr="00BB6DA8" w:rsidRDefault="00C37D0F" w:rsidP="00054F4F">
                  <w:pPr>
                    <w:jc w:val="both"/>
                    <w:rPr>
                      <w:sz w:val="28"/>
                      <w:szCs w:val="28"/>
                    </w:rPr>
                  </w:pPr>
                  <w:r w:rsidRPr="00BB6DA8">
                    <w:rPr>
                      <w:sz w:val="28"/>
                      <w:szCs w:val="28"/>
                    </w:rPr>
                    <w:t>повна загальна середня освіта;</w:t>
                  </w:r>
                </w:p>
                <w:p w:rsidR="00C37D0F" w:rsidRPr="00BB6DA8" w:rsidRDefault="00C37D0F" w:rsidP="00054F4F">
                  <w:pPr>
                    <w:jc w:val="both"/>
                    <w:rPr>
                      <w:sz w:val="10"/>
                      <w:szCs w:val="10"/>
                    </w:rPr>
                  </w:pPr>
                </w:p>
              </w:tc>
            </w:tr>
            <w:tr w:rsidR="00C37D0F" w:rsidRPr="00BB6DA8" w:rsidTr="00054F4F">
              <w:trPr>
                <w:trHeight w:val="1246"/>
              </w:trPr>
              <w:tc>
                <w:tcPr>
                  <w:tcW w:w="4253" w:type="dxa"/>
                  <w:hideMark/>
                </w:tcPr>
                <w:p w:rsidR="00C37D0F" w:rsidRPr="00BB6DA8" w:rsidRDefault="00C37D0F" w:rsidP="00054F4F">
                  <w:pPr>
                    <w:rPr>
                      <w:sz w:val="28"/>
                      <w:szCs w:val="28"/>
                    </w:rPr>
                  </w:pPr>
                  <w:r w:rsidRPr="00BB6DA8">
                    <w:rPr>
                      <w:sz w:val="28"/>
                      <w:szCs w:val="28"/>
                    </w:rPr>
                    <w:t xml:space="preserve">2. </w:t>
                  </w:r>
                  <w:r>
                    <w:rPr>
                      <w:sz w:val="28"/>
                      <w:szCs w:val="28"/>
                    </w:rPr>
                    <w:t>Д</w:t>
                  </w:r>
                  <w:r w:rsidRPr="0016419E">
                    <w:rPr>
                      <w:sz w:val="28"/>
                      <w:szCs w:val="28"/>
                    </w:rPr>
                    <w:t>освід роботи/проходження служби</w:t>
                  </w:r>
                </w:p>
              </w:tc>
              <w:tc>
                <w:tcPr>
                  <w:tcW w:w="5812" w:type="dxa"/>
                </w:tcPr>
                <w:p w:rsidR="00C37D0F" w:rsidRPr="00BB6DA8" w:rsidRDefault="00C37D0F" w:rsidP="00054F4F">
                  <w:pPr>
                    <w:jc w:val="both"/>
                    <w:rPr>
                      <w:b/>
                      <w:sz w:val="28"/>
                      <w:szCs w:val="28"/>
                    </w:rPr>
                  </w:pPr>
                  <w:r w:rsidRPr="00BB6DA8">
                    <w:rPr>
                      <w:sz w:val="28"/>
                      <w:szCs w:val="28"/>
                    </w:rPr>
                    <w:t xml:space="preserve">досвід проходження служби у правоохоронних органах чи військових                  формуваннях, органах системи правосуддя – </w:t>
                  </w:r>
                  <w:r w:rsidRPr="00BB6DA8">
                    <w:rPr>
                      <w:b/>
                      <w:sz w:val="28"/>
                      <w:szCs w:val="28"/>
                    </w:rPr>
                    <w:t>не менше ніж 2 роки;</w:t>
                  </w:r>
                </w:p>
                <w:p w:rsidR="00C37D0F" w:rsidRPr="00BB6DA8" w:rsidRDefault="00C37D0F" w:rsidP="00054F4F">
                  <w:pPr>
                    <w:jc w:val="both"/>
                    <w:rPr>
                      <w:sz w:val="10"/>
                      <w:szCs w:val="10"/>
                    </w:rPr>
                  </w:pPr>
                </w:p>
              </w:tc>
            </w:tr>
            <w:tr w:rsidR="00C37D0F" w:rsidRPr="00BB6DA8" w:rsidTr="00054F4F">
              <w:tc>
                <w:tcPr>
                  <w:tcW w:w="4253" w:type="dxa"/>
                  <w:hideMark/>
                </w:tcPr>
                <w:p w:rsidR="00C37D0F" w:rsidRPr="00BB6DA8" w:rsidRDefault="00C37D0F" w:rsidP="00054F4F">
                  <w:pPr>
                    <w:jc w:val="both"/>
                    <w:rPr>
                      <w:sz w:val="28"/>
                      <w:szCs w:val="28"/>
                    </w:rPr>
                  </w:pPr>
                  <w:r w:rsidRPr="00BB6DA8">
                    <w:rPr>
                      <w:sz w:val="28"/>
                      <w:szCs w:val="28"/>
                    </w:rPr>
                    <w:t>3. Володіння державною мовою</w:t>
                  </w:r>
                </w:p>
              </w:tc>
              <w:tc>
                <w:tcPr>
                  <w:tcW w:w="5812" w:type="dxa"/>
                  <w:hideMark/>
                </w:tcPr>
                <w:p w:rsidR="00C37D0F" w:rsidRPr="00BB6DA8" w:rsidRDefault="00C37D0F" w:rsidP="00054F4F">
                  <w:pPr>
                    <w:jc w:val="both"/>
                    <w:rPr>
                      <w:b/>
                      <w:sz w:val="28"/>
                      <w:szCs w:val="28"/>
                    </w:rPr>
                  </w:pPr>
                  <w:r w:rsidRPr="00BB6DA8">
                    <w:rPr>
                      <w:sz w:val="28"/>
                      <w:szCs w:val="28"/>
                    </w:rPr>
                    <w:t xml:space="preserve">вільне володіння державною мовою, </w:t>
                  </w:r>
                  <w:r w:rsidRPr="00BB6DA8">
                    <w:rPr>
                      <w:b/>
                      <w:sz w:val="28"/>
                      <w:szCs w:val="28"/>
                    </w:rPr>
                    <w:t>надати підтверджуючі документи</w:t>
                  </w:r>
                </w:p>
                <w:p w:rsidR="00C37D0F" w:rsidRPr="00BB6DA8" w:rsidRDefault="00C37D0F" w:rsidP="00054F4F">
                  <w:pPr>
                    <w:jc w:val="both"/>
                    <w:rPr>
                      <w:b/>
                      <w:sz w:val="10"/>
                      <w:szCs w:val="10"/>
                    </w:rPr>
                  </w:pPr>
                </w:p>
                <w:p w:rsidR="00C37D0F" w:rsidRPr="00BB6DA8" w:rsidRDefault="00C37D0F" w:rsidP="00054F4F">
                  <w:pPr>
                    <w:jc w:val="both"/>
                    <w:rPr>
                      <w:sz w:val="10"/>
                      <w:szCs w:val="10"/>
                    </w:rPr>
                  </w:pPr>
                </w:p>
              </w:tc>
            </w:tr>
            <w:tr w:rsidR="00C37D0F" w:rsidRPr="00BB6DA8" w:rsidTr="00054F4F">
              <w:tc>
                <w:tcPr>
                  <w:tcW w:w="4253" w:type="dxa"/>
                </w:tcPr>
                <w:p w:rsidR="00C37D0F" w:rsidRPr="00BB6DA8" w:rsidRDefault="00C37D0F" w:rsidP="00054F4F">
                  <w:pPr>
                    <w:jc w:val="both"/>
                    <w:rPr>
                      <w:sz w:val="28"/>
                      <w:szCs w:val="28"/>
                    </w:rPr>
                  </w:pPr>
                  <w:r w:rsidRPr="00BB6DA8">
                    <w:rPr>
                      <w:sz w:val="28"/>
                      <w:szCs w:val="28"/>
                    </w:rPr>
                    <w:t>4. Інше</w:t>
                  </w:r>
                </w:p>
              </w:tc>
              <w:tc>
                <w:tcPr>
                  <w:tcW w:w="5812" w:type="dxa"/>
                </w:tcPr>
                <w:p w:rsidR="00C37D0F" w:rsidRPr="00BB6DA8" w:rsidRDefault="00C37D0F" w:rsidP="00054F4F">
                  <w:pPr>
                    <w:jc w:val="both"/>
                    <w:rPr>
                      <w:b/>
                      <w:sz w:val="28"/>
                      <w:szCs w:val="28"/>
                    </w:rPr>
                  </w:pPr>
                  <w:r w:rsidRPr="00BB6DA8">
                    <w:rPr>
                      <w:b/>
                      <w:sz w:val="28"/>
                      <w:szCs w:val="28"/>
                    </w:rPr>
                    <w:t>відсутність офіцерських звань чи спеціальних звань середнього класу</w:t>
                  </w:r>
                </w:p>
              </w:tc>
            </w:tr>
          </w:tbl>
          <w:p w:rsidR="00C37D0F" w:rsidRPr="00BB6DA8" w:rsidRDefault="00C37D0F" w:rsidP="00054F4F">
            <w:pPr>
              <w:spacing w:line="256" w:lineRule="auto"/>
              <w:rPr>
                <w:sz w:val="28"/>
                <w:szCs w:val="28"/>
              </w:rPr>
            </w:pPr>
          </w:p>
        </w:tc>
        <w:tc>
          <w:tcPr>
            <w:tcW w:w="236" w:type="dxa"/>
          </w:tcPr>
          <w:p w:rsidR="00C37D0F" w:rsidRPr="00BB6DA8" w:rsidRDefault="00C37D0F" w:rsidP="00054F4F">
            <w:pPr>
              <w:jc w:val="both"/>
              <w:rPr>
                <w:sz w:val="28"/>
                <w:szCs w:val="28"/>
              </w:rPr>
            </w:pPr>
          </w:p>
        </w:tc>
      </w:tr>
    </w:tbl>
    <w:p w:rsidR="00C37D0F" w:rsidRPr="00BB6DA8" w:rsidRDefault="00C37D0F" w:rsidP="00C37D0F">
      <w:pPr>
        <w:pStyle w:val="af1"/>
        <w:tabs>
          <w:tab w:val="left" w:pos="3402"/>
          <w:tab w:val="left" w:pos="5670"/>
        </w:tabs>
        <w:spacing w:before="0" w:beforeAutospacing="0" w:after="0" w:afterAutospacing="0"/>
        <w:rPr>
          <w:rStyle w:val="af2"/>
          <w:sz w:val="16"/>
          <w:szCs w:val="16"/>
          <w:lang w:val="uk-UA"/>
        </w:rPr>
      </w:pPr>
      <w:r w:rsidRPr="00BB6DA8">
        <w:rPr>
          <w:rStyle w:val="af2"/>
          <w:sz w:val="16"/>
          <w:szCs w:val="16"/>
          <w:lang w:val="uk-UA"/>
        </w:rPr>
        <w:t xml:space="preserve">                                  </w:t>
      </w:r>
    </w:p>
    <w:p w:rsidR="00C37D0F" w:rsidRPr="00BB6DA8" w:rsidRDefault="00C37D0F" w:rsidP="00C37D0F">
      <w:pPr>
        <w:pStyle w:val="af1"/>
        <w:tabs>
          <w:tab w:val="left" w:pos="3402"/>
          <w:tab w:val="left" w:pos="5670"/>
        </w:tabs>
        <w:spacing w:before="0" w:beforeAutospacing="0" w:after="0" w:afterAutospacing="0"/>
        <w:jc w:val="center"/>
        <w:rPr>
          <w:rStyle w:val="af2"/>
          <w:sz w:val="28"/>
          <w:szCs w:val="28"/>
        </w:rPr>
      </w:pPr>
      <w:proofErr w:type="spellStart"/>
      <w:r w:rsidRPr="00BB6DA8">
        <w:rPr>
          <w:rStyle w:val="af2"/>
          <w:sz w:val="28"/>
          <w:szCs w:val="28"/>
        </w:rPr>
        <w:t>Вимоги</w:t>
      </w:r>
      <w:proofErr w:type="spellEnd"/>
      <w:r w:rsidRPr="00BB6DA8">
        <w:rPr>
          <w:rStyle w:val="af2"/>
          <w:sz w:val="28"/>
          <w:szCs w:val="28"/>
        </w:rPr>
        <w:t xml:space="preserve"> до </w:t>
      </w:r>
      <w:proofErr w:type="spellStart"/>
      <w:r w:rsidRPr="00BB6DA8">
        <w:rPr>
          <w:rStyle w:val="af2"/>
          <w:sz w:val="28"/>
          <w:szCs w:val="28"/>
        </w:rPr>
        <w:t>компетентності</w:t>
      </w:r>
      <w:proofErr w:type="spellEnd"/>
    </w:p>
    <w:tbl>
      <w:tblPr>
        <w:tblW w:w="9923" w:type="dxa"/>
        <w:tblInd w:w="142" w:type="dxa"/>
        <w:tblLook w:val="04A0" w:firstRow="1" w:lastRow="0" w:firstColumn="1" w:lastColumn="0" w:noHBand="0" w:noVBand="1"/>
      </w:tblPr>
      <w:tblGrid>
        <w:gridCol w:w="4253"/>
        <w:gridCol w:w="5670"/>
      </w:tblGrid>
      <w:tr w:rsidR="00C37D0F" w:rsidRPr="00BB6DA8" w:rsidTr="00054F4F">
        <w:trPr>
          <w:trHeight w:val="738"/>
        </w:trPr>
        <w:tc>
          <w:tcPr>
            <w:tcW w:w="4253" w:type="dxa"/>
            <w:tcMar>
              <w:top w:w="0" w:type="dxa"/>
              <w:left w:w="0" w:type="dxa"/>
              <w:bottom w:w="0" w:type="dxa"/>
              <w:right w:w="0" w:type="dxa"/>
            </w:tcMar>
            <w:hideMark/>
          </w:tcPr>
          <w:p w:rsidR="00C37D0F" w:rsidRPr="00BB6DA8" w:rsidRDefault="00C37D0F" w:rsidP="00054F4F">
            <w:pPr>
              <w:pStyle w:val="af1"/>
              <w:tabs>
                <w:tab w:val="left" w:pos="5103"/>
              </w:tabs>
              <w:spacing w:before="0" w:beforeAutospacing="0" w:after="0" w:afterAutospacing="0"/>
              <w:rPr>
                <w:sz w:val="28"/>
                <w:szCs w:val="28"/>
                <w:lang w:val="uk-UA"/>
              </w:rPr>
            </w:pPr>
            <w:r w:rsidRPr="00BB6DA8">
              <w:rPr>
                <w:sz w:val="28"/>
                <w:szCs w:val="28"/>
                <w:lang w:val="uk-UA"/>
              </w:rPr>
              <w:t>1</w:t>
            </w:r>
            <w:r w:rsidRPr="00BB6DA8">
              <w:rPr>
                <w:sz w:val="28"/>
                <w:szCs w:val="28"/>
              </w:rPr>
              <w:t xml:space="preserve">. </w:t>
            </w:r>
            <w:r w:rsidRPr="00BB6DA8">
              <w:rPr>
                <w:sz w:val="28"/>
                <w:szCs w:val="28"/>
                <w:lang w:val="uk-UA"/>
              </w:rPr>
              <w:t>Наявність лідерських якостей</w:t>
            </w:r>
          </w:p>
        </w:tc>
        <w:tc>
          <w:tcPr>
            <w:tcW w:w="5670" w:type="dxa"/>
            <w:tcMar>
              <w:top w:w="0" w:type="dxa"/>
              <w:left w:w="0" w:type="dxa"/>
              <w:bottom w:w="0" w:type="dxa"/>
              <w:right w:w="0" w:type="dxa"/>
            </w:tcMar>
          </w:tcPr>
          <w:p w:rsidR="00C37D0F" w:rsidRPr="00BB6DA8" w:rsidRDefault="00C37D0F" w:rsidP="00054F4F">
            <w:pPr>
              <w:pStyle w:val="af1"/>
              <w:tabs>
                <w:tab w:val="left" w:pos="5103"/>
              </w:tabs>
              <w:spacing w:before="0" w:beforeAutospacing="0" w:after="60" w:afterAutospacing="0"/>
              <w:ind w:right="148"/>
              <w:jc w:val="both"/>
              <w:rPr>
                <w:sz w:val="28"/>
                <w:szCs w:val="28"/>
                <w:lang w:val="uk-UA" w:eastAsia="uk-UA"/>
              </w:rPr>
            </w:pPr>
            <w:r w:rsidRPr="00BB6DA8">
              <w:rPr>
                <w:sz w:val="28"/>
                <w:szCs w:val="28"/>
                <w:lang w:val="uk-UA" w:eastAsia="uk-UA"/>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rsidR="00C37D0F" w:rsidRPr="00BB6DA8" w:rsidRDefault="00C37D0F" w:rsidP="00054F4F">
            <w:pPr>
              <w:pStyle w:val="af1"/>
              <w:tabs>
                <w:tab w:val="left" w:pos="5103"/>
              </w:tabs>
              <w:spacing w:before="0" w:beforeAutospacing="0" w:after="60" w:afterAutospacing="0"/>
              <w:ind w:right="148"/>
              <w:jc w:val="both"/>
              <w:rPr>
                <w:sz w:val="10"/>
                <w:szCs w:val="10"/>
                <w:lang w:val="uk-UA" w:eastAsia="uk-UA"/>
              </w:rPr>
            </w:pPr>
          </w:p>
        </w:tc>
      </w:tr>
      <w:tr w:rsidR="00C37D0F" w:rsidRPr="00BB6DA8" w:rsidTr="00054F4F">
        <w:tc>
          <w:tcPr>
            <w:tcW w:w="4253" w:type="dxa"/>
            <w:tcMar>
              <w:top w:w="0" w:type="dxa"/>
              <w:left w:w="0" w:type="dxa"/>
              <w:bottom w:w="0" w:type="dxa"/>
              <w:right w:w="0" w:type="dxa"/>
            </w:tcMar>
          </w:tcPr>
          <w:p w:rsidR="00C37D0F" w:rsidRPr="00BB6DA8" w:rsidRDefault="00C37D0F" w:rsidP="00054F4F">
            <w:pPr>
              <w:pStyle w:val="af1"/>
              <w:tabs>
                <w:tab w:val="left" w:pos="5670"/>
              </w:tabs>
              <w:spacing w:before="0" w:beforeAutospacing="0" w:after="0" w:afterAutospacing="0"/>
              <w:jc w:val="both"/>
              <w:rPr>
                <w:sz w:val="28"/>
                <w:szCs w:val="28"/>
                <w:lang w:val="uk-UA"/>
              </w:rPr>
            </w:pPr>
            <w:r w:rsidRPr="00BB6DA8">
              <w:rPr>
                <w:sz w:val="28"/>
                <w:szCs w:val="28"/>
                <w:lang w:val="uk-UA"/>
              </w:rPr>
              <w:t>2.</w:t>
            </w:r>
            <w:r w:rsidRPr="00BB6DA8">
              <w:rPr>
                <w:sz w:val="28"/>
                <w:szCs w:val="28"/>
              </w:rPr>
              <w:t xml:space="preserve"> </w:t>
            </w:r>
            <w:r w:rsidRPr="00BB6DA8">
              <w:rPr>
                <w:sz w:val="28"/>
                <w:szCs w:val="28"/>
                <w:lang w:val="uk-UA"/>
              </w:rPr>
              <w:t>Вміння працювати в колективі</w:t>
            </w:r>
          </w:p>
          <w:p w:rsidR="00C37D0F" w:rsidRPr="00BB6DA8" w:rsidRDefault="00C37D0F" w:rsidP="00054F4F">
            <w:pPr>
              <w:pStyle w:val="af1"/>
              <w:tabs>
                <w:tab w:val="left" w:pos="5670"/>
              </w:tabs>
              <w:spacing w:before="0" w:beforeAutospacing="0" w:after="0" w:afterAutospacing="0"/>
              <w:jc w:val="both"/>
              <w:rPr>
                <w:sz w:val="28"/>
                <w:szCs w:val="28"/>
                <w:lang w:val="uk-UA"/>
              </w:rPr>
            </w:pPr>
          </w:p>
        </w:tc>
        <w:tc>
          <w:tcPr>
            <w:tcW w:w="5670" w:type="dxa"/>
            <w:tcMar>
              <w:top w:w="0" w:type="dxa"/>
              <w:left w:w="0" w:type="dxa"/>
              <w:bottom w:w="0" w:type="dxa"/>
              <w:right w:w="0" w:type="dxa"/>
            </w:tcMar>
          </w:tcPr>
          <w:p w:rsidR="00C37D0F" w:rsidRPr="00BB6DA8" w:rsidRDefault="00C37D0F" w:rsidP="00054F4F">
            <w:pPr>
              <w:pStyle w:val="af1"/>
              <w:tabs>
                <w:tab w:val="left" w:pos="5670"/>
              </w:tabs>
              <w:spacing w:before="0" w:beforeAutospacing="0" w:after="60" w:afterAutospacing="0"/>
              <w:ind w:right="147"/>
              <w:jc w:val="both"/>
              <w:rPr>
                <w:sz w:val="28"/>
                <w:szCs w:val="28"/>
                <w:lang w:val="uk-UA"/>
              </w:rPr>
            </w:pPr>
            <w:r w:rsidRPr="00BB6DA8">
              <w:rPr>
                <w:sz w:val="28"/>
                <w:szCs w:val="28"/>
                <w:lang w:val="uk-UA"/>
              </w:rPr>
              <w:t xml:space="preserve">щирість та відкритість; орієнтація на досягнення ефективного результату діяльності підрозділу; рівне ставлення та повага до колег. </w:t>
            </w:r>
          </w:p>
          <w:p w:rsidR="00C37D0F" w:rsidRPr="00BB6DA8" w:rsidRDefault="00C37D0F" w:rsidP="00054F4F">
            <w:pPr>
              <w:pStyle w:val="af1"/>
              <w:tabs>
                <w:tab w:val="left" w:pos="5670"/>
              </w:tabs>
              <w:spacing w:before="0" w:beforeAutospacing="0" w:after="60" w:afterAutospacing="0"/>
              <w:ind w:right="147"/>
              <w:jc w:val="both"/>
              <w:rPr>
                <w:sz w:val="10"/>
                <w:szCs w:val="10"/>
                <w:lang w:val="uk-UA"/>
              </w:rPr>
            </w:pPr>
          </w:p>
        </w:tc>
      </w:tr>
      <w:tr w:rsidR="00C37D0F" w:rsidRPr="00BB6DA8" w:rsidTr="00054F4F">
        <w:trPr>
          <w:trHeight w:val="852"/>
        </w:trPr>
        <w:tc>
          <w:tcPr>
            <w:tcW w:w="4253" w:type="dxa"/>
            <w:tcMar>
              <w:top w:w="0" w:type="dxa"/>
              <w:left w:w="0" w:type="dxa"/>
              <w:bottom w:w="0" w:type="dxa"/>
              <w:right w:w="0" w:type="dxa"/>
            </w:tcMar>
            <w:hideMark/>
          </w:tcPr>
          <w:p w:rsidR="00C37D0F" w:rsidRPr="00BB6DA8" w:rsidRDefault="00C37D0F" w:rsidP="00054F4F">
            <w:pPr>
              <w:pStyle w:val="af1"/>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proofErr w:type="spellStart"/>
            <w:r w:rsidRPr="00BB6DA8">
              <w:rPr>
                <w:sz w:val="28"/>
                <w:szCs w:val="28"/>
              </w:rPr>
              <w:t>Аналітичні</w:t>
            </w:r>
            <w:proofErr w:type="spellEnd"/>
            <w:r w:rsidRPr="00BB6DA8">
              <w:rPr>
                <w:sz w:val="28"/>
                <w:szCs w:val="28"/>
              </w:rPr>
              <w:t xml:space="preserve"> </w:t>
            </w:r>
            <w:proofErr w:type="spellStart"/>
            <w:r w:rsidRPr="00BB6DA8">
              <w:rPr>
                <w:sz w:val="28"/>
                <w:szCs w:val="28"/>
              </w:rPr>
              <w:t>здібності</w:t>
            </w:r>
            <w:proofErr w:type="spellEnd"/>
          </w:p>
          <w:p w:rsidR="00C37D0F" w:rsidRPr="00BB6DA8" w:rsidRDefault="00C37D0F" w:rsidP="00054F4F">
            <w:pPr>
              <w:pStyle w:val="af1"/>
              <w:tabs>
                <w:tab w:val="left" w:pos="5670"/>
              </w:tabs>
              <w:spacing w:before="0" w:beforeAutospacing="0" w:after="0" w:afterAutospacing="0"/>
              <w:jc w:val="both"/>
              <w:rPr>
                <w:sz w:val="28"/>
                <w:szCs w:val="28"/>
              </w:rPr>
            </w:pPr>
          </w:p>
        </w:tc>
        <w:tc>
          <w:tcPr>
            <w:tcW w:w="5670" w:type="dxa"/>
            <w:tcMar>
              <w:top w:w="0" w:type="dxa"/>
              <w:left w:w="0" w:type="dxa"/>
              <w:bottom w:w="0" w:type="dxa"/>
              <w:right w:w="0" w:type="dxa"/>
            </w:tcMar>
          </w:tcPr>
          <w:p w:rsidR="00C37D0F" w:rsidRPr="00BB6DA8" w:rsidRDefault="00C37D0F" w:rsidP="00054F4F">
            <w:pPr>
              <w:spacing w:after="60"/>
              <w:jc w:val="both"/>
              <w:rPr>
                <w:sz w:val="28"/>
                <w:szCs w:val="28"/>
              </w:rPr>
            </w:pPr>
            <w:r w:rsidRPr="00BB6DA8">
              <w:rPr>
                <w:sz w:val="28"/>
                <w:szCs w:val="28"/>
              </w:rPr>
              <w:t>здатність систематизувати, узагальнювати інформацію; гнучкість; проникливість</w:t>
            </w:r>
          </w:p>
          <w:p w:rsidR="00C37D0F" w:rsidRPr="00BB6DA8" w:rsidRDefault="00C37D0F" w:rsidP="00054F4F">
            <w:pPr>
              <w:spacing w:after="60"/>
              <w:jc w:val="both"/>
              <w:rPr>
                <w:sz w:val="10"/>
                <w:szCs w:val="10"/>
              </w:rPr>
            </w:pPr>
          </w:p>
        </w:tc>
      </w:tr>
      <w:tr w:rsidR="00C37D0F" w:rsidRPr="00BB6DA8" w:rsidTr="00054F4F">
        <w:tc>
          <w:tcPr>
            <w:tcW w:w="4253" w:type="dxa"/>
            <w:tcMar>
              <w:top w:w="0" w:type="dxa"/>
              <w:left w:w="0" w:type="dxa"/>
              <w:bottom w:w="0" w:type="dxa"/>
              <w:right w:w="0" w:type="dxa"/>
            </w:tcMar>
            <w:vAlign w:val="center"/>
            <w:hideMark/>
          </w:tcPr>
          <w:p w:rsidR="00C37D0F" w:rsidRPr="00BB6DA8" w:rsidRDefault="00C37D0F" w:rsidP="00054F4F">
            <w:pPr>
              <w:rPr>
                <w:sz w:val="28"/>
                <w:szCs w:val="28"/>
                <w:lang w:val="ru-RU"/>
              </w:rPr>
            </w:pPr>
            <w:r w:rsidRPr="00BB6DA8">
              <w:rPr>
                <w:sz w:val="28"/>
                <w:szCs w:val="28"/>
                <w:lang w:val="ru-RU"/>
              </w:rPr>
              <w:t xml:space="preserve">4. </w:t>
            </w:r>
            <w:r w:rsidRPr="00BB6DA8">
              <w:rPr>
                <w:sz w:val="28"/>
                <w:szCs w:val="28"/>
              </w:rPr>
              <w:t>Особистісні компетенції</w:t>
            </w:r>
          </w:p>
        </w:tc>
        <w:tc>
          <w:tcPr>
            <w:tcW w:w="5670" w:type="dxa"/>
            <w:tcMar>
              <w:top w:w="0" w:type="dxa"/>
              <w:left w:w="0" w:type="dxa"/>
              <w:bottom w:w="0" w:type="dxa"/>
              <w:right w:w="0" w:type="dxa"/>
            </w:tcMar>
            <w:vAlign w:val="center"/>
          </w:tcPr>
          <w:p w:rsidR="00C37D0F" w:rsidRPr="00BB6DA8" w:rsidRDefault="00C37D0F" w:rsidP="00054F4F">
            <w:pPr>
              <w:spacing w:after="60"/>
              <w:jc w:val="both"/>
              <w:rPr>
                <w:sz w:val="28"/>
                <w:szCs w:val="28"/>
                <w:lang w:val="ru-RU"/>
              </w:rPr>
            </w:pPr>
            <w:r w:rsidRPr="00BB6DA8">
              <w:rPr>
                <w:sz w:val="28"/>
                <w:szCs w:val="28"/>
              </w:rPr>
              <w:t>комунікабельність, принциповість, рішучість та наполегливість під час виконання поставлених завдань; системність; самоорганізація та саморозвиток</w:t>
            </w:r>
          </w:p>
        </w:tc>
      </w:tr>
      <w:tr w:rsidR="00C37D0F" w:rsidRPr="00BB6DA8" w:rsidTr="00054F4F">
        <w:tc>
          <w:tcPr>
            <w:tcW w:w="4253" w:type="dxa"/>
            <w:tcMar>
              <w:top w:w="0" w:type="dxa"/>
              <w:left w:w="0" w:type="dxa"/>
              <w:bottom w:w="0" w:type="dxa"/>
              <w:right w:w="0" w:type="dxa"/>
            </w:tcMar>
            <w:vAlign w:val="center"/>
          </w:tcPr>
          <w:p w:rsidR="00C37D0F" w:rsidRPr="00BB6DA8" w:rsidRDefault="00C37D0F" w:rsidP="00054F4F">
            <w:pPr>
              <w:rPr>
                <w:sz w:val="28"/>
                <w:szCs w:val="28"/>
                <w:lang w:val="ru-RU"/>
              </w:rPr>
            </w:pPr>
            <w:r w:rsidRPr="00BB6DA8">
              <w:rPr>
                <w:sz w:val="28"/>
                <w:szCs w:val="28"/>
              </w:rPr>
              <w:t>5. Забезпечення охорони об’єктів системи правосуддя</w:t>
            </w:r>
          </w:p>
        </w:tc>
        <w:tc>
          <w:tcPr>
            <w:tcW w:w="5670" w:type="dxa"/>
            <w:tcMar>
              <w:top w:w="0" w:type="dxa"/>
              <w:left w:w="0" w:type="dxa"/>
              <w:bottom w:w="0" w:type="dxa"/>
              <w:right w:w="0" w:type="dxa"/>
            </w:tcMar>
            <w:vAlign w:val="center"/>
          </w:tcPr>
          <w:p w:rsidR="00C37D0F" w:rsidRPr="00BB6DA8" w:rsidRDefault="00C37D0F" w:rsidP="00054F4F">
            <w:pPr>
              <w:spacing w:after="60"/>
              <w:jc w:val="both"/>
              <w:rPr>
                <w:sz w:val="10"/>
                <w:szCs w:val="10"/>
              </w:rPr>
            </w:pPr>
          </w:p>
          <w:p w:rsidR="00C37D0F" w:rsidRPr="00BB6DA8" w:rsidRDefault="00C37D0F" w:rsidP="00054F4F">
            <w:pPr>
              <w:spacing w:after="60"/>
              <w:jc w:val="both"/>
              <w:rPr>
                <w:sz w:val="28"/>
                <w:szCs w:val="28"/>
                <w:lang w:val="ru-RU"/>
              </w:rPr>
            </w:pPr>
            <w:r w:rsidRPr="00BB6DA8">
              <w:rPr>
                <w:sz w:val="28"/>
                <w:szCs w:val="28"/>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bl>
    <w:p w:rsidR="00C37D0F" w:rsidRPr="00BB6DA8" w:rsidRDefault="00C37D0F" w:rsidP="00C37D0F">
      <w:pPr>
        <w:tabs>
          <w:tab w:val="left" w:pos="5670"/>
        </w:tabs>
        <w:ind w:firstLine="851"/>
        <w:jc w:val="center"/>
        <w:rPr>
          <w:b/>
          <w:sz w:val="16"/>
          <w:szCs w:val="16"/>
        </w:rPr>
      </w:pPr>
    </w:p>
    <w:p w:rsidR="00C37D0F" w:rsidRPr="00BB6DA8" w:rsidRDefault="00C37D0F" w:rsidP="00C37D0F">
      <w:pPr>
        <w:tabs>
          <w:tab w:val="left" w:pos="5670"/>
        </w:tabs>
        <w:ind w:firstLine="851"/>
        <w:jc w:val="center"/>
        <w:rPr>
          <w:b/>
          <w:sz w:val="28"/>
          <w:szCs w:val="28"/>
        </w:rPr>
      </w:pPr>
      <w:r w:rsidRPr="00BB6DA8">
        <w:rPr>
          <w:b/>
          <w:sz w:val="28"/>
          <w:szCs w:val="28"/>
        </w:rPr>
        <w:t>Професійні знання</w:t>
      </w:r>
    </w:p>
    <w:tbl>
      <w:tblPr>
        <w:tblW w:w="10314" w:type="dxa"/>
        <w:tblInd w:w="108" w:type="dxa"/>
        <w:tblLook w:val="04A0" w:firstRow="1" w:lastRow="0" w:firstColumn="1" w:lastColumn="0" w:noHBand="0" w:noVBand="1"/>
      </w:tblPr>
      <w:tblGrid>
        <w:gridCol w:w="4219"/>
        <w:gridCol w:w="6095"/>
      </w:tblGrid>
      <w:tr w:rsidR="00C37D0F" w:rsidRPr="00BB6DA8" w:rsidTr="00054F4F">
        <w:tc>
          <w:tcPr>
            <w:tcW w:w="4219" w:type="dxa"/>
            <w:hideMark/>
          </w:tcPr>
          <w:p w:rsidR="00C37D0F" w:rsidRPr="00BB6DA8" w:rsidRDefault="00C37D0F" w:rsidP="00054F4F">
            <w:pPr>
              <w:jc w:val="both"/>
              <w:rPr>
                <w:sz w:val="28"/>
                <w:szCs w:val="28"/>
              </w:rPr>
            </w:pPr>
            <w:r w:rsidRPr="00BB6DA8">
              <w:rPr>
                <w:sz w:val="28"/>
                <w:szCs w:val="28"/>
              </w:rPr>
              <w:t>1. Знання законодавства</w:t>
            </w:r>
          </w:p>
        </w:tc>
        <w:tc>
          <w:tcPr>
            <w:tcW w:w="6095" w:type="dxa"/>
          </w:tcPr>
          <w:p w:rsidR="00C37D0F" w:rsidRPr="00BB6DA8" w:rsidRDefault="00C37D0F" w:rsidP="00054F4F">
            <w:pPr>
              <w:ind w:left="75" w:right="141"/>
              <w:jc w:val="both"/>
              <w:rPr>
                <w:sz w:val="20"/>
                <w:szCs w:val="20"/>
              </w:rPr>
            </w:pPr>
            <w:r w:rsidRPr="00BB6DA8">
              <w:rPr>
                <w:sz w:val="28"/>
                <w:szCs w:val="28"/>
              </w:rPr>
              <w:t>Конституції України, Законів України «Про судоустрій і статус суддів», «Про Національну поліцію», «Про запобігання корупції»</w:t>
            </w:r>
          </w:p>
        </w:tc>
      </w:tr>
      <w:tr w:rsidR="00C37D0F" w:rsidRPr="00BB6DA8" w:rsidTr="00054F4F">
        <w:trPr>
          <w:trHeight w:val="1570"/>
        </w:trPr>
        <w:tc>
          <w:tcPr>
            <w:tcW w:w="4219" w:type="dxa"/>
            <w:hideMark/>
          </w:tcPr>
          <w:p w:rsidR="00C37D0F" w:rsidRPr="00BB6DA8" w:rsidRDefault="00C37D0F" w:rsidP="00054F4F">
            <w:pPr>
              <w:jc w:val="both"/>
              <w:rPr>
                <w:sz w:val="28"/>
                <w:szCs w:val="28"/>
              </w:rPr>
            </w:pPr>
            <w:r w:rsidRPr="00BB6DA8">
              <w:rPr>
                <w:sz w:val="28"/>
                <w:szCs w:val="28"/>
              </w:rPr>
              <w:t>2. Знання спеціального</w:t>
            </w:r>
          </w:p>
          <w:p w:rsidR="00C37D0F" w:rsidRPr="00BB6DA8" w:rsidRDefault="00C37D0F" w:rsidP="00054F4F">
            <w:pPr>
              <w:jc w:val="both"/>
              <w:rPr>
                <w:sz w:val="28"/>
                <w:szCs w:val="28"/>
              </w:rPr>
            </w:pPr>
            <w:r w:rsidRPr="00BB6DA8">
              <w:rPr>
                <w:sz w:val="28"/>
                <w:szCs w:val="28"/>
              </w:rPr>
              <w:t>законодавства</w:t>
            </w:r>
          </w:p>
        </w:tc>
        <w:tc>
          <w:tcPr>
            <w:tcW w:w="6095" w:type="dxa"/>
            <w:hideMark/>
          </w:tcPr>
          <w:p w:rsidR="00C37D0F" w:rsidRPr="00BB6DA8" w:rsidRDefault="00C37D0F" w:rsidP="00054F4F">
            <w:pPr>
              <w:ind w:left="75" w:right="141"/>
              <w:contextualSpacing/>
              <w:jc w:val="both"/>
              <w:rPr>
                <w:rFonts w:ascii="Calibri" w:hAnsi="Calibri" w:cs="Calibri"/>
                <w:sz w:val="28"/>
                <w:szCs w:val="28"/>
                <w:lang w:eastAsia="zh-CN"/>
              </w:rPr>
            </w:pPr>
            <w:r w:rsidRPr="00BB6DA8">
              <w:rPr>
                <w:sz w:val="28"/>
                <w:szCs w:val="28"/>
              </w:rPr>
              <w:t xml:space="preserve">Знання 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 рішень Ради </w:t>
            </w:r>
            <w:r w:rsidRPr="00BB6DA8">
              <w:rPr>
                <w:sz w:val="28"/>
                <w:szCs w:val="28"/>
              </w:rPr>
              <w:lastRenderedPageBreak/>
              <w:t>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w:t>
            </w:r>
          </w:p>
        </w:tc>
      </w:tr>
    </w:tbl>
    <w:p w:rsidR="00C37D0F" w:rsidRDefault="00C37D0F" w:rsidP="00B4527D">
      <w:pPr>
        <w:jc w:val="center"/>
        <w:rPr>
          <w:b/>
          <w:sz w:val="28"/>
          <w:szCs w:val="28"/>
          <w:lang w:eastAsia="en-US"/>
        </w:rPr>
      </w:pPr>
    </w:p>
    <w:p w:rsidR="00C37D0F" w:rsidRPr="00BB6DA8" w:rsidRDefault="00C37D0F" w:rsidP="00B4527D">
      <w:pPr>
        <w:jc w:val="center"/>
        <w:rPr>
          <w:b/>
          <w:sz w:val="28"/>
          <w:szCs w:val="28"/>
          <w:lang w:eastAsia="en-US"/>
        </w:rPr>
      </w:pPr>
    </w:p>
    <w:p w:rsidR="00B4527D" w:rsidRPr="00BB6DA8" w:rsidRDefault="00B4527D" w:rsidP="00B4527D">
      <w:pPr>
        <w:jc w:val="center"/>
        <w:rPr>
          <w:b/>
          <w:sz w:val="28"/>
          <w:szCs w:val="28"/>
          <w:lang w:eastAsia="en-US"/>
        </w:rPr>
      </w:pPr>
      <w:r w:rsidRPr="00BB6DA8">
        <w:rPr>
          <w:b/>
          <w:sz w:val="28"/>
          <w:szCs w:val="28"/>
          <w:lang w:eastAsia="en-US"/>
        </w:rPr>
        <w:t>УМОВИ</w:t>
      </w:r>
    </w:p>
    <w:p w:rsidR="00B4527D" w:rsidRPr="00BB6DA8" w:rsidRDefault="00B4527D" w:rsidP="00B4527D">
      <w:pPr>
        <w:jc w:val="center"/>
        <w:rPr>
          <w:b/>
          <w:sz w:val="28"/>
          <w:szCs w:val="28"/>
          <w:lang w:eastAsia="en-US"/>
        </w:rPr>
      </w:pPr>
      <w:r w:rsidRPr="00BB6DA8">
        <w:rPr>
          <w:b/>
          <w:sz w:val="28"/>
          <w:szCs w:val="28"/>
          <w:lang w:eastAsia="en-US"/>
        </w:rPr>
        <w:t>проведення конкурсу на зайняття вакантн</w:t>
      </w:r>
      <w:r w:rsidR="00BB6DA8" w:rsidRPr="00BB6DA8">
        <w:rPr>
          <w:b/>
          <w:sz w:val="28"/>
          <w:szCs w:val="28"/>
          <w:lang w:eastAsia="en-US"/>
        </w:rPr>
        <w:t>их</w:t>
      </w:r>
      <w:r w:rsidRPr="00BB6DA8">
        <w:rPr>
          <w:b/>
          <w:sz w:val="28"/>
          <w:szCs w:val="28"/>
          <w:lang w:eastAsia="en-US"/>
        </w:rPr>
        <w:t xml:space="preserve"> посад</w:t>
      </w:r>
      <w:r w:rsidR="00BB6DA8" w:rsidRPr="00BB6DA8">
        <w:rPr>
          <w:b/>
          <w:sz w:val="28"/>
          <w:szCs w:val="28"/>
          <w:lang w:eastAsia="en-US"/>
        </w:rPr>
        <w:t>:</w:t>
      </w:r>
    </w:p>
    <w:p w:rsidR="00505F3F" w:rsidRPr="00505F3F" w:rsidRDefault="00505F3F" w:rsidP="00505F3F">
      <w:pPr>
        <w:jc w:val="center"/>
        <w:rPr>
          <w:b/>
          <w:sz w:val="28"/>
          <w:szCs w:val="28"/>
        </w:rPr>
      </w:pPr>
      <w:r w:rsidRPr="00505F3F">
        <w:rPr>
          <w:b/>
          <w:sz w:val="28"/>
          <w:szCs w:val="28"/>
        </w:rPr>
        <w:t>- контролера ІІ категорії 1 відділення 3 взводу охорони 1 підрозділу охорони (одна посада молодшого складу з дислокацією у м. Заставна);</w:t>
      </w:r>
    </w:p>
    <w:p w:rsidR="004B1677" w:rsidRPr="00BB6DA8" w:rsidRDefault="00505F3F" w:rsidP="00505F3F">
      <w:pPr>
        <w:jc w:val="center"/>
        <w:rPr>
          <w:sz w:val="16"/>
          <w:szCs w:val="16"/>
        </w:rPr>
      </w:pPr>
      <w:r w:rsidRPr="00505F3F">
        <w:rPr>
          <w:b/>
          <w:sz w:val="28"/>
          <w:szCs w:val="28"/>
        </w:rPr>
        <w:t>- контролера ІІ категорії 1 відділення 2 взводу охорони 1 підрозділу охорони (одна посада молодшого складу з дислокацією у м. Чернівці).</w:t>
      </w:r>
    </w:p>
    <w:p w:rsidR="00505F3F" w:rsidRDefault="00505F3F" w:rsidP="00B4527D">
      <w:pPr>
        <w:jc w:val="center"/>
        <w:rPr>
          <w:b/>
          <w:sz w:val="28"/>
          <w:szCs w:val="28"/>
        </w:rPr>
      </w:pPr>
    </w:p>
    <w:p w:rsidR="00B4527D" w:rsidRPr="00BB6DA8" w:rsidRDefault="00B4527D" w:rsidP="00B4527D">
      <w:pPr>
        <w:jc w:val="center"/>
        <w:rPr>
          <w:b/>
          <w:sz w:val="28"/>
          <w:szCs w:val="28"/>
        </w:rPr>
      </w:pPr>
      <w:r w:rsidRPr="00BB6DA8">
        <w:rPr>
          <w:b/>
          <w:sz w:val="28"/>
          <w:szCs w:val="28"/>
        </w:rPr>
        <w:t>Загальні умови</w:t>
      </w:r>
    </w:p>
    <w:p w:rsidR="00B4527D" w:rsidRPr="00BB6DA8" w:rsidRDefault="00B4527D" w:rsidP="00B4527D">
      <w:pPr>
        <w:ind w:firstLine="709"/>
        <w:jc w:val="both"/>
        <w:rPr>
          <w:sz w:val="28"/>
          <w:szCs w:val="28"/>
        </w:rPr>
      </w:pPr>
      <w:r w:rsidRPr="00BB6DA8">
        <w:rPr>
          <w:sz w:val="28"/>
          <w:szCs w:val="28"/>
        </w:rPr>
        <w:t xml:space="preserve">1. Основні повноваження </w:t>
      </w:r>
      <w:r w:rsidRPr="00BB6DA8">
        <w:rPr>
          <w:b/>
          <w:sz w:val="28"/>
          <w:szCs w:val="28"/>
        </w:rPr>
        <w:t>контролера ІІ категорії</w:t>
      </w:r>
      <w:r w:rsidRPr="00BB6DA8">
        <w:rPr>
          <w:sz w:val="28"/>
          <w:szCs w:val="28"/>
        </w:rPr>
        <w:t xml:space="preserve">: </w:t>
      </w:r>
    </w:p>
    <w:p w:rsidR="00B4527D" w:rsidRPr="00BB6DA8" w:rsidRDefault="00B4527D" w:rsidP="00B4527D">
      <w:pPr>
        <w:ind w:firstLine="709"/>
        <w:jc w:val="both"/>
        <w:rPr>
          <w:sz w:val="28"/>
          <w:szCs w:val="28"/>
        </w:rPr>
      </w:pPr>
      <w:r w:rsidRPr="00BB6DA8">
        <w:rPr>
          <w:sz w:val="28"/>
          <w:szCs w:val="28"/>
        </w:rPr>
        <w:t xml:space="preserve">1) </w:t>
      </w:r>
      <w:r w:rsidRPr="00BB6DA8">
        <w:rPr>
          <w:sz w:val="28"/>
          <w:szCs w:val="28"/>
          <w:shd w:val="clear" w:color="auto" w:fill="FFFFFF"/>
        </w:rPr>
        <w:t>здійснює завдання із забезпечення охорони судів, органів та установ системи правосуддя</w:t>
      </w:r>
      <w:r w:rsidRPr="00BB6DA8">
        <w:rPr>
          <w:sz w:val="28"/>
          <w:szCs w:val="28"/>
        </w:rPr>
        <w:t>;</w:t>
      </w:r>
    </w:p>
    <w:p w:rsidR="00B4527D" w:rsidRPr="00BB6DA8" w:rsidRDefault="00B4527D" w:rsidP="00B4527D">
      <w:pPr>
        <w:shd w:val="clear" w:color="auto" w:fill="FFFFFF"/>
        <w:ind w:firstLine="709"/>
        <w:jc w:val="both"/>
        <w:rPr>
          <w:sz w:val="28"/>
          <w:szCs w:val="28"/>
        </w:rPr>
      </w:pPr>
      <w:r w:rsidRPr="00BB6DA8">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rsidR="00B4527D" w:rsidRPr="00BB6DA8" w:rsidRDefault="00B4527D" w:rsidP="00B4527D">
      <w:pPr>
        <w:shd w:val="clear" w:color="auto" w:fill="FFFFFF"/>
        <w:ind w:firstLine="709"/>
        <w:jc w:val="both"/>
        <w:rPr>
          <w:sz w:val="28"/>
          <w:szCs w:val="28"/>
        </w:rPr>
      </w:pPr>
      <w:r w:rsidRPr="00BB6DA8">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B4527D" w:rsidRPr="00BB6DA8" w:rsidRDefault="00B4527D" w:rsidP="00B4527D">
      <w:pPr>
        <w:ind w:firstLine="709"/>
        <w:jc w:val="both"/>
        <w:rPr>
          <w:sz w:val="28"/>
          <w:szCs w:val="28"/>
        </w:rPr>
      </w:pPr>
      <w:r w:rsidRPr="00BB6DA8">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B4527D" w:rsidRPr="00BB6DA8" w:rsidRDefault="00B4527D" w:rsidP="00B4527D">
      <w:pPr>
        <w:ind w:firstLine="709"/>
        <w:jc w:val="both"/>
        <w:rPr>
          <w:sz w:val="28"/>
          <w:szCs w:val="28"/>
        </w:rPr>
      </w:pPr>
      <w:r w:rsidRPr="00BB6DA8">
        <w:rPr>
          <w:sz w:val="28"/>
          <w:szCs w:val="28"/>
        </w:rPr>
        <w:t>5) інформує старшого наряду про зміни в несенні служби, що можуть призвести до ускладнення обстановки з охорони об'єкта</w:t>
      </w:r>
      <w:r w:rsidRPr="00BB6DA8">
        <w:rPr>
          <w:noProof/>
          <w:sz w:val="28"/>
          <w:szCs w:val="28"/>
        </w:rPr>
        <w:t xml:space="preserve"> приміщень суду, органу й установи в системи правосуддя.</w:t>
      </w:r>
    </w:p>
    <w:p w:rsidR="00B4527D" w:rsidRPr="00BB6DA8" w:rsidRDefault="00B4527D" w:rsidP="00B4527D">
      <w:pPr>
        <w:ind w:firstLine="851"/>
        <w:jc w:val="center"/>
        <w:rPr>
          <w:b/>
          <w:sz w:val="28"/>
          <w:szCs w:val="28"/>
        </w:rPr>
      </w:pPr>
      <w:r w:rsidRPr="00BB6DA8">
        <w:rPr>
          <w:b/>
          <w:sz w:val="28"/>
          <w:szCs w:val="28"/>
        </w:rPr>
        <w:t>Умови оплати праці:</w:t>
      </w:r>
    </w:p>
    <w:p w:rsidR="00B4527D" w:rsidRPr="00BB6DA8" w:rsidRDefault="00B4527D" w:rsidP="00B4527D">
      <w:pPr>
        <w:ind w:firstLine="851"/>
        <w:jc w:val="both"/>
        <w:rPr>
          <w:sz w:val="28"/>
          <w:szCs w:val="28"/>
        </w:rPr>
      </w:pPr>
      <w:r w:rsidRPr="00BB6DA8">
        <w:rPr>
          <w:sz w:val="28"/>
          <w:szCs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B4527D" w:rsidRPr="00BB6DA8" w:rsidRDefault="00B4527D" w:rsidP="00B4527D">
      <w:pPr>
        <w:ind w:firstLine="851"/>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4527D" w:rsidRPr="00BB6DA8" w:rsidRDefault="00B4527D" w:rsidP="00B4527D">
      <w:pPr>
        <w:ind w:firstLine="851"/>
        <w:jc w:val="both"/>
        <w:rPr>
          <w:sz w:val="10"/>
          <w:szCs w:val="10"/>
        </w:rPr>
      </w:pPr>
    </w:p>
    <w:p w:rsidR="00B4527D" w:rsidRPr="00BB6DA8" w:rsidRDefault="00B4527D" w:rsidP="004B1677">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lastRenderedPageBreak/>
        <w:t xml:space="preserve">3) копія (копії) документа (документів) про освіту; </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54568B" w:rsidRPr="0054568B" w:rsidRDefault="0054568B" w:rsidP="00B4527D">
      <w:pPr>
        <w:ind w:right="-1" w:firstLine="709"/>
        <w:jc w:val="both"/>
        <w:rPr>
          <w:sz w:val="28"/>
          <w:szCs w:val="28"/>
        </w:rPr>
      </w:pPr>
      <w:r w:rsidRPr="0054568B">
        <w:rPr>
          <w:sz w:val="28"/>
          <w:szCs w:val="28"/>
        </w:rPr>
        <w:t xml:space="preserve">7.1) сертифікат про проходження наркологічного огляду (форма № 140/о, 100-2/0); </w:t>
      </w:r>
    </w:p>
    <w:p w:rsidR="0054568B" w:rsidRPr="0054568B" w:rsidRDefault="0054568B" w:rsidP="00B4527D">
      <w:pPr>
        <w:ind w:right="-1" w:firstLine="709"/>
        <w:jc w:val="both"/>
        <w:rPr>
          <w:sz w:val="28"/>
          <w:szCs w:val="28"/>
        </w:rPr>
      </w:pPr>
      <w:r w:rsidRPr="0054568B">
        <w:rPr>
          <w:sz w:val="28"/>
          <w:szCs w:val="28"/>
        </w:rPr>
        <w:t>7.2) сертифікат про проходження обов’язкових попередніх та періодичного психіатричних оглядів (форма № 122-2/0, 100-2/0);</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B4527D" w:rsidRPr="00BB6DA8" w:rsidRDefault="00B4527D" w:rsidP="00B4527D">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B4527D" w:rsidRPr="00BB6DA8" w:rsidRDefault="0054568B" w:rsidP="00B4527D">
      <w:pPr>
        <w:ind w:firstLine="709"/>
        <w:jc w:val="both"/>
        <w:rPr>
          <w:sz w:val="28"/>
          <w:szCs w:val="28"/>
        </w:rPr>
      </w:pPr>
      <w:r>
        <w:rPr>
          <w:rFonts w:eastAsia="Calibri"/>
          <w:sz w:val="28"/>
          <w:szCs w:val="28"/>
          <w:lang w:eastAsia="ru-RU"/>
        </w:rPr>
        <w:t>11</w:t>
      </w:r>
      <w:r w:rsidR="00B4527D" w:rsidRPr="00BB6DA8">
        <w:rPr>
          <w:rFonts w:eastAsia="Calibri"/>
          <w:sz w:val="28"/>
          <w:szCs w:val="28"/>
          <w:lang w:eastAsia="ru-RU"/>
        </w:rPr>
        <w:t xml:space="preserve">) </w:t>
      </w:r>
      <w:r w:rsidR="00B4527D" w:rsidRPr="00BB6DA8">
        <w:rPr>
          <w:sz w:val="28"/>
          <w:szCs w:val="28"/>
        </w:rPr>
        <w:t>відповідно до Закону України від 25.04.2019 № 2704-</w:t>
      </w:r>
      <w:r w:rsidR="00B4527D" w:rsidRPr="00BB6DA8">
        <w:rPr>
          <w:sz w:val="28"/>
          <w:szCs w:val="28"/>
          <w:lang w:val="en-US"/>
        </w:rPr>
        <w:t>VIII</w:t>
      </w:r>
      <w:r w:rsidR="00B4527D"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00B4527D"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B4527D" w:rsidRPr="00BB6DA8" w:rsidRDefault="00B4527D" w:rsidP="00B4527D">
      <w:pPr>
        <w:ind w:right="-426" w:firstLine="709"/>
        <w:rPr>
          <w:rFonts w:eastAsia="Calibri"/>
          <w:sz w:val="16"/>
          <w:szCs w:val="16"/>
          <w:lang w:eastAsia="ru-RU"/>
        </w:rPr>
      </w:pPr>
    </w:p>
    <w:p w:rsidR="00B4527D" w:rsidRPr="00BB6DA8" w:rsidRDefault="00B4527D" w:rsidP="00B4527D">
      <w:pPr>
        <w:ind w:firstLine="851"/>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BB6DA8">
        <w:rPr>
          <w:rFonts w:eastAsia="Calibri"/>
          <w:sz w:val="28"/>
          <w:szCs w:val="28"/>
          <w:lang w:eastAsia="ru-RU"/>
        </w:rPr>
        <w:t xml:space="preserve"> паспорт громадянина України. </w:t>
      </w:r>
    </w:p>
    <w:p w:rsidR="00B4527D" w:rsidRPr="00BB6DA8" w:rsidRDefault="00B4527D" w:rsidP="00B4527D">
      <w:pPr>
        <w:ind w:firstLine="851"/>
        <w:jc w:val="both"/>
        <w:rPr>
          <w:rFonts w:eastAsia="Calibri"/>
          <w:sz w:val="28"/>
          <w:szCs w:val="28"/>
          <w:lang w:eastAsia="ru-RU"/>
        </w:rPr>
      </w:pPr>
      <w:r w:rsidRPr="00BB6DA8">
        <w:rPr>
          <w:sz w:val="28"/>
          <w:szCs w:val="28"/>
          <w:lang w:eastAsia="ru-RU"/>
        </w:rPr>
        <w:t xml:space="preserve">Документи приймаються </w:t>
      </w:r>
      <w:r w:rsidR="004B1677" w:rsidRPr="00324EF4">
        <w:rPr>
          <w:sz w:val="28"/>
          <w:szCs w:val="28"/>
        </w:rPr>
        <w:t xml:space="preserve">з </w:t>
      </w:r>
      <w:bookmarkStart w:id="0" w:name="_Hlk84841082"/>
      <w:bookmarkStart w:id="1" w:name="_Hlk84841097"/>
      <w:r w:rsidR="00505F3F">
        <w:rPr>
          <w:sz w:val="28"/>
          <w:szCs w:val="28"/>
        </w:rPr>
        <w:t>04</w:t>
      </w:r>
      <w:r w:rsidR="00505F3F" w:rsidRPr="00324EF4">
        <w:rPr>
          <w:sz w:val="28"/>
          <w:szCs w:val="28"/>
        </w:rPr>
        <w:t xml:space="preserve"> </w:t>
      </w:r>
      <w:r w:rsidR="00505F3F">
        <w:rPr>
          <w:sz w:val="28"/>
          <w:szCs w:val="28"/>
        </w:rPr>
        <w:t>грудня</w:t>
      </w:r>
      <w:r w:rsidR="00505F3F" w:rsidRPr="00324EF4">
        <w:rPr>
          <w:sz w:val="28"/>
          <w:szCs w:val="28"/>
        </w:rPr>
        <w:t xml:space="preserve"> 2023 року по </w:t>
      </w:r>
      <w:r w:rsidR="00505F3F">
        <w:rPr>
          <w:sz w:val="28"/>
          <w:szCs w:val="28"/>
        </w:rPr>
        <w:t>14</w:t>
      </w:r>
      <w:r w:rsidR="00505F3F" w:rsidRPr="00324EF4">
        <w:rPr>
          <w:sz w:val="28"/>
          <w:szCs w:val="28"/>
        </w:rPr>
        <w:t xml:space="preserve"> </w:t>
      </w:r>
      <w:bookmarkEnd w:id="0"/>
      <w:r w:rsidR="00505F3F">
        <w:rPr>
          <w:sz w:val="28"/>
          <w:szCs w:val="28"/>
        </w:rPr>
        <w:t>грудня</w:t>
      </w:r>
      <w:r w:rsidR="00505F3F" w:rsidRPr="00324EF4">
        <w:rPr>
          <w:sz w:val="28"/>
          <w:szCs w:val="28"/>
        </w:rPr>
        <w:t xml:space="preserve"> 2023 </w:t>
      </w:r>
      <w:bookmarkEnd w:id="1"/>
      <w:r w:rsidR="00505F3F" w:rsidRPr="00324EF4">
        <w:rPr>
          <w:sz w:val="28"/>
          <w:szCs w:val="28"/>
        </w:rPr>
        <w:t>року</w:t>
      </w:r>
      <w:r w:rsidRPr="00BB6DA8">
        <w:rPr>
          <w:sz w:val="28"/>
          <w:szCs w:val="28"/>
        </w:rPr>
        <w:t xml:space="preserve"> </w:t>
      </w:r>
      <w:r w:rsidRPr="00BB6DA8">
        <w:rPr>
          <w:rFonts w:eastAsia="Calibri"/>
          <w:sz w:val="28"/>
          <w:szCs w:val="28"/>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B4527D" w:rsidRPr="00BB6DA8" w:rsidRDefault="00B4527D" w:rsidP="00B4527D">
      <w:pPr>
        <w:pStyle w:val="af1"/>
        <w:spacing w:before="0" w:beforeAutospacing="0" w:after="0" w:afterAutospacing="0"/>
        <w:ind w:firstLine="851"/>
        <w:jc w:val="both"/>
        <w:rPr>
          <w:sz w:val="16"/>
          <w:szCs w:val="16"/>
        </w:rPr>
      </w:pPr>
    </w:p>
    <w:p w:rsidR="00B4527D" w:rsidRPr="00BB6DA8" w:rsidRDefault="00B4527D" w:rsidP="00B4527D">
      <w:pPr>
        <w:ind w:firstLine="709"/>
        <w:jc w:val="both"/>
        <w:rPr>
          <w:sz w:val="28"/>
          <w:szCs w:val="28"/>
        </w:rPr>
      </w:pPr>
      <w:r w:rsidRPr="00BB6DA8">
        <w:rPr>
          <w:sz w:val="28"/>
          <w:szCs w:val="28"/>
        </w:rPr>
        <w:t xml:space="preserve">На </w:t>
      </w:r>
      <w:r w:rsidR="0095670B" w:rsidRPr="00BB6DA8">
        <w:rPr>
          <w:b/>
          <w:sz w:val="28"/>
          <w:szCs w:val="28"/>
        </w:rPr>
        <w:t xml:space="preserve">контролера ІІ категорії </w:t>
      </w:r>
      <w:r w:rsidRPr="00BB6DA8">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4527D" w:rsidRDefault="00B4527D" w:rsidP="00B4527D">
      <w:pPr>
        <w:ind w:firstLine="709"/>
        <w:jc w:val="both"/>
        <w:rPr>
          <w:sz w:val="10"/>
          <w:szCs w:val="10"/>
        </w:rPr>
      </w:pPr>
    </w:p>
    <w:p w:rsidR="00C52D59" w:rsidRPr="00505F3F" w:rsidRDefault="00C52D59" w:rsidP="00B4527D">
      <w:pPr>
        <w:ind w:firstLine="709"/>
        <w:jc w:val="both"/>
        <w:rPr>
          <w:sz w:val="4"/>
          <w:szCs w:val="4"/>
          <w:lang w:val="en-US"/>
        </w:rPr>
      </w:pPr>
    </w:p>
    <w:p w:rsidR="00B4527D" w:rsidRPr="00BB6DA8" w:rsidRDefault="00B4527D" w:rsidP="00B4527D">
      <w:pPr>
        <w:ind w:firstLine="709"/>
        <w:jc w:val="both"/>
        <w:rPr>
          <w:sz w:val="10"/>
          <w:szCs w:val="10"/>
        </w:rPr>
      </w:pPr>
    </w:p>
    <w:p w:rsidR="00B82137" w:rsidRDefault="00B82137" w:rsidP="00B4527D">
      <w:pPr>
        <w:ind w:firstLine="851"/>
        <w:jc w:val="center"/>
        <w:rPr>
          <w:b/>
          <w:sz w:val="28"/>
          <w:szCs w:val="28"/>
        </w:rPr>
      </w:pPr>
    </w:p>
    <w:p w:rsidR="00B4527D" w:rsidRPr="00BB6DA8" w:rsidRDefault="00B4527D" w:rsidP="00B4527D">
      <w:pPr>
        <w:ind w:firstLine="851"/>
        <w:jc w:val="center"/>
        <w:rPr>
          <w:b/>
          <w:sz w:val="28"/>
          <w:szCs w:val="28"/>
        </w:rPr>
      </w:pPr>
      <w:r w:rsidRPr="00BB6DA8">
        <w:rPr>
          <w:b/>
          <w:sz w:val="28"/>
          <w:szCs w:val="28"/>
        </w:rPr>
        <w:t>Місце, дата та час початку проведення конкурсу:</w:t>
      </w:r>
    </w:p>
    <w:p w:rsidR="00B4527D" w:rsidRPr="00BB6DA8" w:rsidRDefault="00B4527D" w:rsidP="00B4527D">
      <w:pPr>
        <w:ind w:firstLine="851"/>
        <w:jc w:val="both"/>
        <w:rPr>
          <w:rFonts w:eastAsia="Calibri"/>
          <w:b/>
          <w:sz w:val="28"/>
          <w:szCs w:val="28"/>
          <w:lang w:eastAsia="ru-RU"/>
        </w:rPr>
      </w:pPr>
      <w:r w:rsidRPr="00BB6DA8">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505F3F">
        <w:rPr>
          <w:sz w:val="28"/>
          <w:szCs w:val="28"/>
        </w:rPr>
        <w:t>19 грудня</w:t>
      </w:r>
      <w:r w:rsidR="004B1677" w:rsidRPr="00324EF4">
        <w:rPr>
          <w:sz w:val="28"/>
          <w:szCs w:val="28"/>
        </w:rPr>
        <w:t xml:space="preserve"> </w:t>
      </w:r>
      <w:r w:rsidRPr="00BB6DA8">
        <w:rPr>
          <w:sz w:val="28"/>
          <w:szCs w:val="28"/>
        </w:rPr>
        <w:t>2023 року</w:t>
      </w:r>
      <w:r w:rsidRPr="00BB6DA8">
        <w:rPr>
          <w:rFonts w:eastAsia="Calibri"/>
          <w:sz w:val="28"/>
          <w:szCs w:val="28"/>
          <w:lang w:eastAsia="ru-RU"/>
        </w:rPr>
        <w:t>.</w:t>
      </w:r>
    </w:p>
    <w:p w:rsidR="00B4527D" w:rsidRDefault="00B4527D" w:rsidP="00B4527D">
      <w:pPr>
        <w:tabs>
          <w:tab w:val="left" w:pos="0"/>
        </w:tabs>
        <w:ind w:firstLine="567"/>
        <w:jc w:val="both"/>
        <w:rPr>
          <w:sz w:val="16"/>
          <w:szCs w:val="16"/>
        </w:rPr>
      </w:pPr>
    </w:p>
    <w:p w:rsidR="00C52D59" w:rsidRPr="00BB6DA8" w:rsidRDefault="00C52D59" w:rsidP="00B4527D">
      <w:pPr>
        <w:tabs>
          <w:tab w:val="left" w:pos="0"/>
        </w:tabs>
        <w:ind w:firstLine="567"/>
        <w:jc w:val="both"/>
        <w:rPr>
          <w:sz w:val="16"/>
          <w:szCs w:val="16"/>
        </w:rPr>
      </w:pPr>
    </w:p>
    <w:p w:rsidR="00B4527D" w:rsidRPr="00BB6DA8" w:rsidRDefault="00B4527D" w:rsidP="00B4527D">
      <w:pPr>
        <w:jc w:val="center"/>
        <w:rPr>
          <w:sz w:val="28"/>
          <w:szCs w:val="28"/>
        </w:rPr>
      </w:pPr>
      <w:r w:rsidRPr="00BB6DA8">
        <w:rPr>
          <w:b/>
          <w:sz w:val="28"/>
          <w:szCs w:val="28"/>
        </w:rPr>
        <w:t>Прізвище, ім’я та по батькові, номер телефону особи, яка надає додаткову інформацію з питань проведення конкурсу</w:t>
      </w:r>
      <w:r w:rsidRPr="00BB6DA8">
        <w:rPr>
          <w:sz w:val="28"/>
          <w:szCs w:val="28"/>
        </w:rPr>
        <w:t>:</w:t>
      </w:r>
    </w:p>
    <w:p w:rsidR="00B4527D" w:rsidRPr="00BB6DA8" w:rsidRDefault="00B4527D" w:rsidP="00B4527D">
      <w:pPr>
        <w:jc w:val="center"/>
        <w:rPr>
          <w:rFonts w:eastAsia="Calibri"/>
          <w:sz w:val="28"/>
          <w:szCs w:val="28"/>
          <w:highlight w:val="yellow"/>
          <w:lang w:eastAsia="ru-RU"/>
        </w:rPr>
      </w:pPr>
      <w:r w:rsidRPr="00BB6DA8">
        <w:rPr>
          <w:rFonts w:eastAsia="Calibri"/>
          <w:sz w:val="28"/>
          <w:szCs w:val="28"/>
          <w:lang w:eastAsia="ru-RU"/>
        </w:rPr>
        <w:t xml:space="preserve">Адміністратор конкурсу </w:t>
      </w:r>
      <w:proofErr w:type="spellStart"/>
      <w:r w:rsidRPr="00BB6DA8">
        <w:rPr>
          <w:rFonts w:eastAsia="Calibri"/>
          <w:sz w:val="28"/>
          <w:szCs w:val="28"/>
          <w:lang w:eastAsia="ru-RU"/>
        </w:rPr>
        <w:t>Архилюк</w:t>
      </w:r>
      <w:proofErr w:type="spellEnd"/>
      <w:r w:rsidRPr="00BB6DA8">
        <w:rPr>
          <w:rFonts w:eastAsia="Calibri"/>
          <w:sz w:val="28"/>
          <w:szCs w:val="28"/>
          <w:lang w:eastAsia="ru-RU"/>
        </w:rPr>
        <w:t xml:space="preserve"> Євген Вікторович</w:t>
      </w:r>
    </w:p>
    <w:p w:rsidR="00B4527D" w:rsidRPr="00BB6DA8" w:rsidRDefault="00B4527D" w:rsidP="00B4527D">
      <w:pPr>
        <w:shd w:val="clear" w:color="auto" w:fill="FFFFFF"/>
        <w:jc w:val="center"/>
        <w:rPr>
          <w:rFonts w:eastAsia="Calibri"/>
          <w:sz w:val="28"/>
          <w:szCs w:val="28"/>
          <w:u w:val="single"/>
          <w:lang w:eastAsia="ru-RU"/>
        </w:rPr>
      </w:pPr>
      <w:r w:rsidRPr="00BB6DA8">
        <w:rPr>
          <w:rFonts w:eastAsia="Calibri"/>
          <w:sz w:val="28"/>
          <w:szCs w:val="28"/>
          <w:lang w:eastAsia="ru-RU"/>
        </w:rPr>
        <w:t xml:space="preserve">+38 098 557 21 16 службовий телефон, </w:t>
      </w:r>
      <w:r w:rsidRPr="00BB6DA8">
        <w:rPr>
          <w:rFonts w:eastAsia="Calibri"/>
          <w:sz w:val="28"/>
          <w:szCs w:val="28"/>
          <w:u w:val="single"/>
          <w:lang w:eastAsia="ru-RU"/>
        </w:rPr>
        <w:t>vrp.cv@sso.gov.ua</w:t>
      </w:r>
    </w:p>
    <w:tbl>
      <w:tblPr>
        <w:tblW w:w="10295" w:type="dxa"/>
        <w:tblLook w:val="04A0" w:firstRow="1" w:lastRow="0" w:firstColumn="1" w:lastColumn="0" w:noHBand="0" w:noVBand="1"/>
      </w:tblPr>
      <w:tblGrid>
        <w:gridCol w:w="10281"/>
        <w:gridCol w:w="222"/>
      </w:tblGrid>
      <w:tr w:rsidR="00B4527D" w:rsidRPr="00BB6DA8" w:rsidTr="001A3C3D">
        <w:tc>
          <w:tcPr>
            <w:tcW w:w="10059" w:type="dxa"/>
          </w:tcPr>
          <w:p w:rsidR="00B4527D" w:rsidRDefault="00B4527D" w:rsidP="001A3C3D">
            <w:pPr>
              <w:ind w:firstLine="284"/>
              <w:jc w:val="center"/>
              <w:rPr>
                <w:b/>
                <w:sz w:val="16"/>
                <w:szCs w:val="16"/>
              </w:rPr>
            </w:pPr>
          </w:p>
          <w:p w:rsidR="00C52D59" w:rsidRPr="00BB6DA8" w:rsidRDefault="00C52D59" w:rsidP="001A3C3D">
            <w:pPr>
              <w:ind w:firstLine="284"/>
              <w:jc w:val="center"/>
              <w:rPr>
                <w:b/>
                <w:sz w:val="16"/>
                <w:szCs w:val="16"/>
              </w:rPr>
            </w:pPr>
          </w:p>
          <w:p w:rsidR="00B4527D" w:rsidRPr="00BB6DA8" w:rsidRDefault="00B4527D" w:rsidP="001A3C3D">
            <w:pPr>
              <w:ind w:firstLine="284"/>
              <w:jc w:val="center"/>
              <w:rPr>
                <w:b/>
                <w:sz w:val="28"/>
                <w:szCs w:val="28"/>
              </w:rPr>
            </w:pPr>
            <w:r w:rsidRPr="00BB6DA8">
              <w:rPr>
                <w:b/>
                <w:sz w:val="28"/>
                <w:szCs w:val="28"/>
              </w:rPr>
              <w:t>Кваліфікаційні вимоги</w:t>
            </w:r>
          </w:p>
          <w:tbl>
            <w:tblPr>
              <w:tblW w:w="10065" w:type="dxa"/>
              <w:tblLook w:val="04A0" w:firstRow="1" w:lastRow="0" w:firstColumn="1" w:lastColumn="0" w:noHBand="0" w:noVBand="1"/>
            </w:tblPr>
            <w:tblGrid>
              <w:gridCol w:w="4253"/>
              <w:gridCol w:w="5812"/>
            </w:tblGrid>
            <w:tr w:rsidR="00B4527D" w:rsidRPr="00BB6DA8" w:rsidTr="001A3C3D">
              <w:tc>
                <w:tcPr>
                  <w:tcW w:w="4253" w:type="dxa"/>
                  <w:hideMark/>
                </w:tcPr>
                <w:p w:rsidR="00B4527D" w:rsidRPr="00BB6DA8" w:rsidRDefault="00B4527D" w:rsidP="001A3C3D">
                  <w:pPr>
                    <w:jc w:val="both"/>
                    <w:rPr>
                      <w:sz w:val="28"/>
                      <w:szCs w:val="28"/>
                    </w:rPr>
                  </w:pPr>
                  <w:r w:rsidRPr="00BB6DA8">
                    <w:rPr>
                      <w:sz w:val="28"/>
                      <w:szCs w:val="28"/>
                    </w:rPr>
                    <w:t>1. Освіта</w:t>
                  </w:r>
                </w:p>
              </w:tc>
              <w:tc>
                <w:tcPr>
                  <w:tcW w:w="5812" w:type="dxa"/>
                </w:tcPr>
                <w:p w:rsidR="00B4527D" w:rsidRPr="00BB6DA8" w:rsidRDefault="00B4527D" w:rsidP="001A3C3D">
                  <w:pPr>
                    <w:jc w:val="both"/>
                    <w:rPr>
                      <w:sz w:val="28"/>
                      <w:szCs w:val="28"/>
                    </w:rPr>
                  </w:pPr>
                  <w:r w:rsidRPr="00BB6DA8">
                    <w:rPr>
                      <w:sz w:val="28"/>
                      <w:szCs w:val="28"/>
                    </w:rPr>
                    <w:t xml:space="preserve">повна загальна середня </w:t>
                  </w:r>
                </w:p>
                <w:p w:rsidR="00B4527D" w:rsidRPr="00BB6DA8" w:rsidRDefault="00B4527D" w:rsidP="001A3C3D">
                  <w:pPr>
                    <w:jc w:val="both"/>
                    <w:rPr>
                      <w:sz w:val="10"/>
                      <w:szCs w:val="10"/>
                    </w:rPr>
                  </w:pPr>
                </w:p>
              </w:tc>
            </w:tr>
            <w:tr w:rsidR="00B4527D" w:rsidRPr="00BB6DA8" w:rsidTr="00C52D59">
              <w:trPr>
                <w:trHeight w:val="456"/>
              </w:trPr>
              <w:tc>
                <w:tcPr>
                  <w:tcW w:w="4253" w:type="dxa"/>
                  <w:hideMark/>
                </w:tcPr>
                <w:p w:rsidR="00BD2D0D" w:rsidRPr="00BB6DA8" w:rsidRDefault="00B4527D" w:rsidP="00C52D59">
                  <w:pPr>
                    <w:rPr>
                      <w:sz w:val="28"/>
                      <w:szCs w:val="28"/>
                    </w:rPr>
                  </w:pPr>
                  <w:r w:rsidRPr="00BB6DA8">
                    <w:rPr>
                      <w:sz w:val="28"/>
                      <w:szCs w:val="28"/>
                    </w:rPr>
                    <w:t xml:space="preserve">2. </w:t>
                  </w:r>
                  <w:r w:rsidR="0016419E">
                    <w:rPr>
                      <w:sz w:val="28"/>
                      <w:szCs w:val="28"/>
                    </w:rPr>
                    <w:t>Д</w:t>
                  </w:r>
                  <w:r w:rsidR="0016419E" w:rsidRPr="0016419E">
                    <w:rPr>
                      <w:sz w:val="28"/>
                      <w:szCs w:val="28"/>
                    </w:rPr>
                    <w:t>освід роботи</w:t>
                  </w:r>
                  <w:r w:rsidR="0016419E" w:rsidRPr="00BB6DA8">
                    <w:rPr>
                      <w:sz w:val="28"/>
                      <w:szCs w:val="28"/>
                    </w:rPr>
                    <w:t xml:space="preserve"> </w:t>
                  </w:r>
                </w:p>
              </w:tc>
              <w:tc>
                <w:tcPr>
                  <w:tcW w:w="5812" w:type="dxa"/>
                </w:tcPr>
                <w:p w:rsidR="00B4527D" w:rsidRPr="00BB6DA8" w:rsidRDefault="00C52D59" w:rsidP="00C52D59">
                  <w:pPr>
                    <w:jc w:val="both"/>
                    <w:rPr>
                      <w:sz w:val="28"/>
                      <w:szCs w:val="28"/>
                    </w:rPr>
                  </w:pPr>
                  <w:r>
                    <w:rPr>
                      <w:sz w:val="28"/>
                      <w:szCs w:val="28"/>
                    </w:rPr>
                    <w:t>без досвіду роботи</w:t>
                  </w:r>
                </w:p>
              </w:tc>
            </w:tr>
            <w:tr w:rsidR="00B4527D" w:rsidRPr="00BB6DA8" w:rsidTr="001A3C3D">
              <w:tc>
                <w:tcPr>
                  <w:tcW w:w="4253" w:type="dxa"/>
                </w:tcPr>
                <w:p w:rsidR="00B4527D" w:rsidRPr="00BB6DA8" w:rsidRDefault="00C52D59" w:rsidP="001A3C3D">
                  <w:pPr>
                    <w:jc w:val="both"/>
                    <w:rPr>
                      <w:sz w:val="28"/>
                      <w:szCs w:val="28"/>
                    </w:rPr>
                  </w:pPr>
                  <w:r>
                    <w:rPr>
                      <w:sz w:val="28"/>
                      <w:szCs w:val="28"/>
                    </w:rPr>
                    <w:t>3</w:t>
                  </w:r>
                  <w:r w:rsidR="00B4527D" w:rsidRPr="00BB6DA8">
                    <w:rPr>
                      <w:sz w:val="28"/>
                      <w:szCs w:val="28"/>
                    </w:rPr>
                    <w:t>. Володіння державною мовою</w:t>
                  </w:r>
                </w:p>
              </w:tc>
              <w:tc>
                <w:tcPr>
                  <w:tcW w:w="5812" w:type="dxa"/>
                </w:tcPr>
                <w:p w:rsidR="00B4527D" w:rsidRPr="00BB6DA8" w:rsidRDefault="00B4527D" w:rsidP="001A3C3D">
                  <w:pPr>
                    <w:jc w:val="both"/>
                    <w:rPr>
                      <w:sz w:val="28"/>
                      <w:szCs w:val="28"/>
                    </w:rPr>
                  </w:pPr>
                  <w:r w:rsidRPr="00BB6DA8">
                    <w:rPr>
                      <w:sz w:val="28"/>
                      <w:szCs w:val="28"/>
                    </w:rPr>
                    <w:t>вільне володіння державною мовою, надати підтверджуючі документи.</w:t>
                  </w:r>
                </w:p>
              </w:tc>
            </w:tr>
          </w:tbl>
          <w:p w:rsidR="00B4527D" w:rsidRPr="00BB6DA8" w:rsidRDefault="00B4527D" w:rsidP="001A3C3D">
            <w:pPr>
              <w:spacing w:line="259" w:lineRule="auto"/>
              <w:rPr>
                <w:sz w:val="28"/>
                <w:szCs w:val="28"/>
              </w:rPr>
            </w:pPr>
          </w:p>
        </w:tc>
        <w:tc>
          <w:tcPr>
            <w:tcW w:w="236" w:type="dxa"/>
          </w:tcPr>
          <w:p w:rsidR="00B4527D" w:rsidRPr="00BB6DA8" w:rsidRDefault="00B4527D" w:rsidP="001A3C3D">
            <w:pPr>
              <w:jc w:val="both"/>
              <w:rPr>
                <w:sz w:val="28"/>
                <w:szCs w:val="28"/>
              </w:rPr>
            </w:pPr>
          </w:p>
        </w:tc>
      </w:tr>
    </w:tbl>
    <w:p w:rsidR="00C52D59" w:rsidRDefault="00B4527D" w:rsidP="00B4527D">
      <w:pPr>
        <w:pStyle w:val="af1"/>
        <w:tabs>
          <w:tab w:val="left" w:pos="3402"/>
          <w:tab w:val="left" w:pos="5670"/>
        </w:tabs>
        <w:spacing w:before="0" w:beforeAutospacing="0" w:after="0" w:afterAutospacing="0"/>
        <w:jc w:val="center"/>
        <w:rPr>
          <w:rStyle w:val="af2"/>
          <w:sz w:val="16"/>
          <w:szCs w:val="16"/>
          <w:lang w:val="uk-UA"/>
        </w:rPr>
      </w:pPr>
      <w:r w:rsidRPr="00BB6DA8">
        <w:rPr>
          <w:rStyle w:val="af2"/>
          <w:sz w:val="16"/>
          <w:szCs w:val="16"/>
          <w:lang w:val="uk-UA"/>
        </w:rPr>
        <w:t xml:space="preserve">                           </w:t>
      </w:r>
    </w:p>
    <w:p w:rsidR="00B4527D" w:rsidRPr="00BB6DA8" w:rsidRDefault="00B4527D" w:rsidP="00B4527D">
      <w:pPr>
        <w:pStyle w:val="af1"/>
        <w:tabs>
          <w:tab w:val="left" w:pos="3402"/>
          <w:tab w:val="left" w:pos="5670"/>
        </w:tabs>
        <w:spacing w:before="0" w:beforeAutospacing="0" w:after="0" w:afterAutospacing="0"/>
        <w:jc w:val="center"/>
        <w:rPr>
          <w:rStyle w:val="af2"/>
          <w:sz w:val="16"/>
          <w:szCs w:val="16"/>
          <w:lang w:val="uk-UA"/>
        </w:rPr>
      </w:pPr>
      <w:r w:rsidRPr="00BB6DA8">
        <w:rPr>
          <w:rStyle w:val="af2"/>
          <w:sz w:val="16"/>
          <w:szCs w:val="16"/>
          <w:lang w:val="uk-UA"/>
        </w:rPr>
        <w:t xml:space="preserve">        </w:t>
      </w:r>
    </w:p>
    <w:p w:rsidR="00B4527D" w:rsidRPr="00BB6DA8" w:rsidRDefault="00B4527D" w:rsidP="00B4527D">
      <w:pPr>
        <w:pStyle w:val="af1"/>
        <w:tabs>
          <w:tab w:val="left" w:pos="3402"/>
          <w:tab w:val="left" w:pos="5670"/>
        </w:tabs>
        <w:spacing w:before="0" w:beforeAutospacing="0" w:after="0" w:afterAutospacing="0"/>
        <w:jc w:val="center"/>
        <w:rPr>
          <w:rStyle w:val="af2"/>
          <w:sz w:val="28"/>
          <w:szCs w:val="28"/>
        </w:rPr>
      </w:pPr>
      <w:proofErr w:type="spellStart"/>
      <w:r w:rsidRPr="00BB6DA8">
        <w:rPr>
          <w:rStyle w:val="af2"/>
          <w:sz w:val="28"/>
          <w:szCs w:val="28"/>
        </w:rPr>
        <w:t>Вимоги</w:t>
      </w:r>
      <w:proofErr w:type="spellEnd"/>
      <w:r w:rsidRPr="00BB6DA8">
        <w:rPr>
          <w:rStyle w:val="af2"/>
          <w:sz w:val="28"/>
          <w:szCs w:val="28"/>
        </w:rPr>
        <w:t xml:space="preserve"> до </w:t>
      </w:r>
      <w:proofErr w:type="spellStart"/>
      <w:r w:rsidRPr="00BB6DA8">
        <w:rPr>
          <w:rStyle w:val="af2"/>
          <w:sz w:val="28"/>
          <w:szCs w:val="28"/>
        </w:rPr>
        <w:t>компетентності</w:t>
      </w:r>
      <w:proofErr w:type="spellEnd"/>
    </w:p>
    <w:tbl>
      <w:tblPr>
        <w:tblW w:w="9781" w:type="dxa"/>
        <w:tblInd w:w="142" w:type="dxa"/>
        <w:tblCellMar>
          <w:top w:w="15" w:type="dxa"/>
          <w:left w:w="15" w:type="dxa"/>
          <w:bottom w:w="15" w:type="dxa"/>
          <w:right w:w="15" w:type="dxa"/>
        </w:tblCellMar>
        <w:tblLook w:val="0000" w:firstRow="0" w:lastRow="0" w:firstColumn="0" w:lastColumn="0" w:noHBand="0" w:noVBand="0"/>
      </w:tblPr>
      <w:tblGrid>
        <w:gridCol w:w="4253"/>
        <w:gridCol w:w="5528"/>
      </w:tblGrid>
      <w:tr w:rsidR="00B4527D" w:rsidRPr="00BB6DA8" w:rsidTr="001A3C3D">
        <w:trPr>
          <w:trHeight w:val="1401"/>
        </w:trPr>
        <w:tc>
          <w:tcPr>
            <w:tcW w:w="4253" w:type="dxa"/>
            <w:shd w:val="clear" w:color="auto" w:fill="auto"/>
            <w:tcMar>
              <w:top w:w="0" w:type="dxa"/>
              <w:left w:w="0" w:type="dxa"/>
              <w:bottom w:w="0" w:type="dxa"/>
              <w:right w:w="0" w:type="dxa"/>
            </w:tcMar>
          </w:tcPr>
          <w:p w:rsidR="00B4527D" w:rsidRPr="00BB6DA8" w:rsidRDefault="00B4527D" w:rsidP="001A3C3D">
            <w:pPr>
              <w:pStyle w:val="af1"/>
              <w:tabs>
                <w:tab w:val="left" w:pos="5103"/>
              </w:tabs>
              <w:spacing w:before="0" w:beforeAutospacing="0" w:after="0" w:afterAutospacing="0"/>
              <w:rPr>
                <w:sz w:val="28"/>
                <w:szCs w:val="28"/>
                <w:lang w:val="uk-UA"/>
              </w:rPr>
            </w:pPr>
            <w:r w:rsidRPr="00BB6DA8">
              <w:rPr>
                <w:sz w:val="28"/>
                <w:szCs w:val="28"/>
                <w:lang w:val="uk-UA"/>
              </w:rPr>
              <w:t>1</w:t>
            </w:r>
            <w:r w:rsidRPr="00BB6DA8">
              <w:rPr>
                <w:sz w:val="28"/>
                <w:szCs w:val="28"/>
              </w:rPr>
              <w:t xml:space="preserve">. </w:t>
            </w:r>
            <w:r w:rsidRPr="00BB6DA8">
              <w:rPr>
                <w:sz w:val="28"/>
                <w:szCs w:val="28"/>
                <w:lang w:val="uk-UA"/>
              </w:rPr>
              <w:t>Якісне виконання поставлених завдань</w:t>
            </w:r>
          </w:p>
        </w:tc>
        <w:tc>
          <w:tcPr>
            <w:tcW w:w="5524" w:type="dxa"/>
            <w:shd w:val="clear" w:color="auto" w:fill="auto"/>
            <w:tcMar>
              <w:top w:w="0" w:type="dxa"/>
              <w:left w:w="0" w:type="dxa"/>
              <w:bottom w:w="0" w:type="dxa"/>
              <w:right w:w="0" w:type="dxa"/>
            </w:tcMar>
          </w:tcPr>
          <w:p w:rsidR="00B4527D" w:rsidRPr="00BB6DA8" w:rsidRDefault="00B4527D" w:rsidP="001A3C3D">
            <w:pPr>
              <w:pStyle w:val="af1"/>
              <w:tabs>
                <w:tab w:val="left" w:pos="5103"/>
              </w:tabs>
              <w:spacing w:before="0" w:beforeAutospacing="0" w:after="0" w:afterAutospacing="0"/>
              <w:ind w:left="283" w:right="148"/>
              <w:jc w:val="both"/>
              <w:rPr>
                <w:sz w:val="28"/>
                <w:szCs w:val="28"/>
                <w:lang w:val="uk-UA"/>
              </w:rPr>
            </w:pPr>
            <w:r w:rsidRPr="00BB6DA8">
              <w:rPr>
                <w:sz w:val="28"/>
                <w:szCs w:val="28"/>
                <w:lang w:val="uk-UA" w:eastAsia="uk-UA"/>
              </w:rPr>
              <w:t>вміння працювати з інформацією;</w:t>
            </w:r>
            <w:r w:rsidRPr="00BB6DA8">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BB6DA8">
              <w:rPr>
                <w:sz w:val="28"/>
                <w:szCs w:val="28"/>
              </w:rPr>
              <w:t> </w:t>
            </w:r>
          </w:p>
        </w:tc>
      </w:tr>
      <w:tr w:rsidR="00B4527D" w:rsidRPr="00BB6DA8" w:rsidTr="001A3C3D">
        <w:tc>
          <w:tcPr>
            <w:tcW w:w="4253"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jc w:val="both"/>
              <w:rPr>
                <w:sz w:val="28"/>
                <w:szCs w:val="28"/>
                <w:lang w:val="uk-UA"/>
              </w:rPr>
            </w:pPr>
          </w:p>
        </w:tc>
        <w:tc>
          <w:tcPr>
            <w:tcW w:w="5528"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ind w:left="426" w:right="148"/>
              <w:jc w:val="both"/>
              <w:rPr>
                <w:sz w:val="16"/>
                <w:szCs w:val="16"/>
                <w:lang w:val="uk-UA"/>
              </w:rPr>
            </w:pPr>
          </w:p>
        </w:tc>
      </w:tr>
      <w:tr w:rsidR="00B4527D" w:rsidRPr="00BB6DA8" w:rsidTr="001A3C3D">
        <w:tc>
          <w:tcPr>
            <w:tcW w:w="4253"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jc w:val="both"/>
              <w:rPr>
                <w:sz w:val="28"/>
                <w:szCs w:val="28"/>
                <w:lang w:val="uk-UA"/>
              </w:rPr>
            </w:pPr>
            <w:r w:rsidRPr="00BB6DA8">
              <w:rPr>
                <w:sz w:val="28"/>
                <w:szCs w:val="28"/>
                <w:lang w:val="uk-UA"/>
              </w:rPr>
              <w:t>2.Командна робота та взаємодія</w:t>
            </w:r>
          </w:p>
          <w:p w:rsidR="00B4527D" w:rsidRPr="00BB6DA8" w:rsidRDefault="00B4527D" w:rsidP="001A3C3D">
            <w:pPr>
              <w:pStyle w:val="af1"/>
              <w:tabs>
                <w:tab w:val="left" w:pos="5670"/>
              </w:tabs>
              <w:spacing w:before="0" w:beforeAutospacing="0" w:after="0" w:afterAutospacing="0"/>
              <w:jc w:val="both"/>
              <w:rPr>
                <w:sz w:val="28"/>
                <w:szCs w:val="28"/>
                <w:lang w:val="uk-UA"/>
              </w:rPr>
            </w:pPr>
          </w:p>
          <w:p w:rsidR="00B4527D" w:rsidRPr="00BB6DA8" w:rsidRDefault="00B4527D" w:rsidP="001A3C3D">
            <w:pPr>
              <w:pStyle w:val="af1"/>
              <w:tabs>
                <w:tab w:val="left" w:pos="5670"/>
              </w:tabs>
              <w:spacing w:before="0" w:beforeAutospacing="0" w:after="0" w:afterAutospacing="0"/>
              <w:jc w:val="both"/>
              <w:rPr>
                <w:sz w:val="28"/>
                <w:szCs w:val="28"/>
                <w:lang w:val="uk-UA"/>
              </w:rPr>
            </w:pPr>
          </w:p>
        </w:tc>
        <w:tc>
          <w:tcPr>
            <w:tcW w:w="5528"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ind w:left="283" w:right="148"/>
              <w:jc w:val="both"/>
              <w:rPr>
                <w:sz w:val="28"/>
                <w:szCs w:val="28"/>
                <w:lang w:val="uk-UA"/>
              </w:rPr>
            </w:pPr>
            <w:r w:rsidRPr="00BB6DA8">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rsidR="00B4527D" w:rsidRPr="00BB6DA8" w:rsidRDefault="00B4527D" w:rsidP="001A3C3D">
            <w:pPr>
              <w:pStyle w:val="af1"/>
              <w:tabs>
                <w:tab w:val="left" w:pos="5670"/>
              </w:tabs>
              <w:spacing w:before="0" w:beforeAutospacing="0" w:after="0" w:afterAutospacing="0"/>
              <w:ind w:left="710" w:right="148"/>
              <w:jc w:val="both"/>
              <w:rPr>
                <w:sz w:val="16"/>
                <w:szCs w:val="16"/>
                <w:lang w:val="uk-UA"/>
              </w:rPr>
            </w:pPr>
          </w:p>
        </w:tc>
      </w:tr>
      <w:tr w:rsidR="00B4527D" w:rsidRPr="00BB6DA8" w:rsidTr="001A3C3D">
        <w:tc>
          <w:tcPr>
            <w:tcW w:w="4253"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proofErr w:type="spellStart"/>
            <w:r w:rsidRPr="00BB6DA8">
              <w:rPr>
                <w:sz w:val="28"/>
                <w:szCs w:val="28"/>
              </w:rPr>
              <w:t>Особистісні</w:t>
            </w:r>
            <w:proofErr w:type="spellEnd"/>
            <w:r w:rsidRPr="00BB6DA8">
              <w:rPr>
                <w:sz w:val="28"/>
                <w:szCs w:val="28"/>
              </w:rPr>
              <w:t xml:space="preserve"> </w:t>
            </w:r>
            <w:proofErr w:type="spellStart"/>
            <w:r w:rsidRPr="00BB6DA8">
              <w:rPr>
                <w:sz w:val="28"/>
                <w:szCs w:val="28"/>
              </w:rPr>
              <w:t>компетенції</w:t>
            </w:r>
            <w:proofErr w:type="spellEnd"/>
          </w:p>
        </w:tc>
        <w:tc>
          <w:tcPr>
            <w:tcW w:w="5528"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ind w:left="283" w:right="148"/>
              <w:jc w:val="both"/>
              <w:rPr>
                <w:sz w:val="16"/>
                <w:szCs w:val="16"/>
                <w:lang w:val="uk-UA"/>
              </w:rPr>
            </w:pPr>
            <w:proofErr w:type="spellStart"/>
            <w:r w:rsidRPr="00BB6DA8">
              <w:rPr>
                <w:sz w:val="28"/>
                <w:szCs w:val="28"/>
                <w:lang w:val="uk-UA"/>
              </w:rPr>
              <w:t>стресостійкійсть</w:t>
            </w:r>
            <w:proofErr w:type="spellEnd"/>
            <w:r w:rsidRPr="00BB6DA8">
              <w:rPr>
                <w:sz w:val="28"/>
                <w:szCs w:val="28"/>
                <w:lang w:val="uk-UA"/>
              </w:rPr>
              <w:t xml:space="preserve">, </w:t>
            </w:r>
            <w:proofErr w:type="spellStart"/>
            <w:r w:rsidRPr="00BB6DA8">
              <w:rPr>
                <w:sz w:val="28"/>
                <w:szCs w:val="28"/>
                <w:lang w:val="uk-UA"/>
              </w:rPr>
              <w:t>аналітічні</w:t>
            </w:r>
            <w:proofErr w:type="spellEnd"/>
            <w:r w:rsidRPr="00BB6DA8">
              <w:rPr>
                <w:sz w:val="28"/>
                <w:szCs w:val="28"/>
                <w:lang w:val="uk-UA"/>
              </w:rPr>
              <w:t xml:space="preserve"> здібності,  принциповість, саморозвиток; політична нейтральність; відповідальність;</w:t>
            </w:r>
            <w:r w:rsidRPr="00BB6DA8">
              <w:rPr>
                <w:sz w:val="28"/>
                <w:szCs w:val="28"/>
                <w:lang w:val="uk-UA"/>
              </w:rPr>
              <w:br/>
              <w:t>самостійність в роботі; наполегливість; орієнтація на обслуговування;</w:t>
            </w:r>
            <w:r w:rsidRPr="00BB6DA8">
              <w:rPr>
                <w:sz w:val="28"/>
                <w:szCs w:val="28"/>
                <w:lang w:val="uk-UA"/>
              </w:rPr>
              <w:br/>
            </w:r>
          </w:p>
        </w:tc>
      </w:tr>
      <w:tr w:rsidR="00B4527D" w:rsidRPr="00BB6DA8" w:rsidTr="001A3C3D">
        <w:tc>
          <w:tcPr>
            <w:tcW w:w="4253"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jc w:val="both"/>
              <w:rPr>
                <w:sz w:val="28"/>
                <w:szCs w:val="28"/>
                <w:lang w:val="uk-UA"/>
              </w:rPr>
            </w:pPr>
            <w:r w:rsidRPr="00BB6DA8">
              <w:rPr>
                <w:sz w:val="28"/>
                <w:szCs w:val="28"/>
                <w:lang w:val="uk-UA"/>
              </w:rPr>
              <w:t>4</w:t>
            </w:r>
            <w:r w:rsidRPr="00BB6DA8">
              <w:rPr>
                <w:sz w:val="28"/>
                <w:szCs w:val="28"/>
              </w:rPr>
              <w:t xml:space="preserve">. </w:t>
            </w:r>
            <w:r w:rsidRPr="00BB6DA8">
              <w:rPr>
                <w:sz w:val="28"/>
                <w:szCs w:val="28"/>
                <w:lang w:val="uk-UA"/>
              </w:rPr>
              <w:t>Впровадження змін</w:t>
            </w:r>
          </w:p>
        </w:tc>
        <w:tc>
          <w:tcPr>
            <w:tcW w:w="5528" w:type="dxa"/>
            <w:shd w:val="clear" w:color="auto" w:fill="auto"/>
            <w:tcMar>
              <w:top w:w="0" w:type="dxa"/>
              <w:left w:w="0" w:type="dxa"/>
              <w:bottom w:w="0" w:type="dxa"/>
              <w:right w:w="0" w:type="dxa"/>
            </w:tcMar>
          </w:tcPr>
          <w:p w:rsidR="00B4527D" w:rsidRPr="00BB6DA8" w:rsidRDefault="00B4527D" w:rsidP="001A3C3D">
            <w:pPr>
              <w:pStyle w:val="af1"/>
              <w:tabs>
                <w:tab w:val="left" w:pos="5670"/>
              </w:tabs>
              <w:spacing w:before="0" w:beforeAutospacing="0" w:after="0" w:afterAutospacing="0"/>
              <w:ind w:left="283" w:right="148"/>
              <w:jc w:val="both"/>
              <w:rPr>
                <w:sz w:val="28"/>
                <w:szCs w:val="28"/>
                <w:lang w:val="uk-UA"/>
              </w:rPr>
            </w:pPr>
            <w:r w:rsidRPr="00BB6DA8">
              <w:rPr>
                <w:sz w:val="28"/>
                <w:szCs w:val="28"/>
                <w:lang w:val="uk-UA"/>
              </w:rPr>
              <w:t>здатність підтримувати зміни та працювати з реакцією на них; оцінка ефективності здійснених змін;</w:t>
            </w:r>
          </w:p>
          <w:p w:rsidR="00B4527D" w:rsidRPr="00BB6DA8" w:rsidRDefault="00B4527D" w:rsidP="001A3C3D">
            <w:pPr>
              <w:pStyle w:val="af1"/>
              <w:tabs>
                <w:tab w:val="left" w:pos="5670"/>
              </w:tabs>
              <w:spacing w:before="0" w:beforeAutospacing="0" w:after="0" w:afterAutospacing="0"/>
              <w:ind w:left="710" w:right="148"/>
              <w:jc w:val="both"/>
              <w:rPr>
                <w:sz w:val="16"/>
                <w:szCs w:val="16"/>
                <w:lang w:val="uk-UA"/>
              </w:rPr>
            </w:pPr>
          </w:p>
        </w:tc>
      </w:tr>
    </w:tbl>
    <w:p w:rsidR="00B4527D" w:rsidRPr="00BB6DA8" w:rsidRDefault="00B4527D" w:rsidP="00B4527D">
      <w:pPr>
        <w:tabs>
          <w:tab w:val="left" w:pos="5670"/>
        </w:tabs>
        <w:ind w:firstLine="851"/>
        <w:jc w:val="center"/>
        <w:rPr>
          <w:b/>
          <w:sz w:val="28"/>
          <w:szCs w:val="28"/>
        </w:rPr>
      </w:pPr>
      <w:r w:rsidRPr="00BB6DA8">
        <w:rPr>
          <w:b/>
          <w:sz w:val="28"/>
          <w:szCs w:val="28"/>
        </w:rPr>
        <w:t>Професійні знання</w:t>
      </w:r>
    </w:p>
    <w:tbl>
      <w:tblPr>
        <w:tblW w:w="16586" w:type="dxa"/>
        <w:tblInd w:w="250" w:type="dxa"/>
        <w:tblLook w:val="04A0" w:firstRow="1" w:lastRow="0" w:firstColumn="1" w:lastColumn="0" w:noHBand="0" w:noVBand="1"/>
      </w:tblPr>
      <w:tblGrid>
        <w:gridCol w:w="4253"/>
        <w:gridCol w:w="5528"/>
        <w:gridCol w:w="6805"/>
      </w:tblGrid>
      <w:tr w:rsidR="00B4527D" w:rsidRPr="00BB6DA8" w:rsidTr="001A3C3D">
        <w:trPr>
          <w:trHeight w:val="1485"/>
        </w:trPr>
        <w:tc>
          <w:tcPr>
            <w:tcW w:w="4253" w:type="dxa"/>
          </w:tcPr>
          <w:p w:rsidR="00B4527D" w:rsidRPr="00BB6DA8" w:rsidRDefault="00B4527D" w:rsidP="001A3C3D">
            <w:pPr>
              <w:tabs>
                <w:tab w:val="left" w:pos="5670"/>
              </w:tabs>
              <w:jc w:val="both"/>
              <w:rPr>
                <w:sz w:val="28"/>
                <w:szCs w:val="28"/>
              </w:rPr>
            </w:pPr>
            <w:r w:rsidRPr="00BB6DA8">
              <w:rPr>
                <w:sz w:val="28"/>
                <w:szCs w:val="28"/>
              </w:rPr>
              <w:t>1.Знання законодавства</w:t>
            </w:r>
          </w:p>
        </w:tc>
        <w:tc>
          <w:tcPr>
            <w:tcW w:w="5528" w:type="dxa"/>
          </w:tcPr>
          <w:p w:rsidR="00B4527D" w:rsidRPr="00BB6DA8" w:rsidRDefault="00B4527D" w:rsidP="001A3C3D">
            <w:pPr>
              <w:pStyle w:val="af1"/>
              <w:tabs>
                <w:tab w:val="left" w:pos="5670"/>
              </w:tabs>
              <w:spacing w:before="0" w:beforeAutospacing="0" w:after="0" w:afterAutospacing="0"/>
              <w:ind w:left="178"/>
              <w:jc w:val="both"/>
              <w:rPr>
                <w:sz w:val="28"/>
                <w:szCs w:val="28"/>
              </w:rPr>
            </w:pPr>
            <w:r w:rsidRPr="00BB6DA8">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c>
          <w:tcPr>
            <w:tcW w:w="6805" w:type="dxa"/>
          </w:tcPr>
          <w:p w:rsidR="00B4527D" w:rsidRPr="00BB6DA8" w:rsidRDefault="00B4527D" w:rsidP="001A3C3D">
            <w:pPr>
              <w:pStyle w:val="af1"/>
              <w:tabs>
                <w:tab w:val="left" w:pos="5670"/>
              </w:tabs>
              <w:spacing w:before="0" w:beforeAutospacing="0" w:after="0" w:afterAutospacing="0"/>
              <w:ind w:left="1025" w:hanging="749"/>
              <w:jc w:val="both"/>
              <w:rPr>
                <w:sz w:val="28"/>
                <w:szCs w:val="28"/>
              </w:rPr>
            </w:pPr>
            <w:r w:rsidRPr="00BB6DA8">
              <w:rPr>
                <w:sz w:val="28"/>
                <w:szCs w:val="28"/>
                <w:lang w:val="uk-UA"/>
              </w:rPr>
              <w:t xml:space="preserve">          Конституції України, Законів України «Про судоустрій і статус суддів», «Про Національну поліцію», «Про запобігання корупції», «Про очищення влади»,</w:t>
            </w:r>
            <w:r w:rsidRPr="00BB6DA8">
              <w:rPr>
                <w:sz w:val="28"/>
                <w:szCs w:val="28"/>
              </w:rPr>
              <w:t> </w:t>
            </w:r>
            <w:r w:rsidRPr="00BB6DA8">
              <w:rPr>
                <w:sz w:val="28"/>
                <w:szCs w:val="28"/>
                <w:lang w:val="uk-UA"/>
              </w:rPr>
              <w:t xml:space="preserve"> «Про звернення громадян», «Про доступ до </w:t>
            </w:r>
          </w:p>
        </w:tc>
      </w:tr>
      <w:tr w:rsidR="00B4527D" w:rsidRPr="00BB6DA8" w:rsidTr="001A3C3D">
        <w:trPr>
          <w:gridAfter w:val="1"/>
          <w:wAfter w:w="6805" w:type="dxa"/>
          <w:trHeight w:val="80"/>
        </w:trPr>
        <w:tc>
          <w:tcPr>
            <w:tcW w:w="4253" w:type="dxa"/>
          </w:tcPr>
          <w:p w:rsidR="00B4527D" w:rsidRPr="00BB6DA8" w:rsidRDefault="00B4527D" w:rsidP="001A3C3D">
            <w:pPr>
              <w:tabs>
                <w:tab w:val="left" w:pos="5670"/>
              </w:tabs>
              <w:jc w:val="both"/>
              <w:rPr>
                <w:sz w:val="28"/>
                <w:szCs w:val="28"/>
              </w:rPr>
            </w:pPr>
            <w:r w:rsidRPr="00BB6DA8">
              <w:rPr>
                <w:sz w:val="28"/>
                <w:szCs w:val="28"/>
              </w:rPr>
              <w:t>2. Знання спеціального</w:t>
            </w:r>
          </w:p>
          <w:p w:rsidR="00B4527D" w:rsidRPr="00BB6DA8" w:rsidRDefault="00B4527D" w:rsidP="001A3C3D">
            <w:pPr>
              <w:tabs>
                <w:tab w:val="left" w:pos="5670"/>
              </w:tabs>
              <w:jc w:val="both"/>
              <w:rPr>
                <w:sz w:val="28"/>
                <w:szCs w:val="28"/>
              </w:rPr>
            </w:pPr>
            <w:r w:rsidRPr="00BB6DA8">
              <w:rPr>
                <w:sz w:val="28"/>
                <w:szCs w:val="28"/>
              </w:rPr>
              <w:t>законодавства</w:t>
            </w:r>
          </w:p>
        </w:tc>
        <w:tc>
          <w:tcPr>
            <w:tcW w:w="5528" w:type="dxa"/>
          </w:tcPr>
          <w:p w:rsidR="00B4527D" w:rsidRPr="00BB6DA8" w:rsidRDefault="00B4527D" w:rsidP="001A3C3D">
            <w:pPr>
              <w:pStyle w:val="af1"/>
              <w:tabs>
                <w:tab w:val="left" w:pos="5670"/>
              </w:tabs>
              <w:spacing w:before="0" w:beforeAutospacing="0" w:after="0" w:afterAutospacing="0"/>
              <w:ind w:left="178"/>
              <w:jc w:val="both"/>
              <w:rPr>
                <w:sz w:val="28"/>
                <w:szCs w:val="28"/>
              </w:rPr>
            </w:pPr>
            <w:r w:rsidRPr="00BB6DA8">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B4527D" w:rsidRPr="00BB6DA8" w:rsidRDefault="00B4527D" w:rsidP="00B4527D">
      <w:pPr>
        <w:tabs>
          <w:tab w:val="left" w:pos="5670"/>
        </w:tabs>
        <w:rPr>
          <w:sz w:val="32"/>
          <w:szCs w:val="32"/>
        </w:rPr>
      </w:pPr>
    </w:p>
    <w:sectPr w:rsidR="00B4527D" w:rsidRPr="00BB6DA8" w:rsidSect="00505F3F">
      <w:headerReference w:type="even" r:id="rId8"/>
      <w:headerReference w:type="default" r:id="rId9"/>
      <w:pgSz w:w="11906" w:h="16838"/>
      <w:pgMar w:top="993" w:right="707" w:bottom="993" w:left="1134"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6ED" w:rsidRDefault="00A246ED">
      <w:r>
        <w:separator/>
      </w:r>
    </w:p>
  </w:endnote>
  <w:endnote w:type="continuationSeparator" w:id="0">
    <w:p w:rsidR="00A246ED" w:rsidRDefault="00A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6ED" w:rsidRDefault="00A246ED">
      <w:r>
        <w:separator/>
      </w:r>
    </w:p>
  </w:footnote>
  <w:footnote w:type="continuationSeparator" w:id="0">
    <w:p w:rsidR="00A246ED" w:rsidRDefault="00A2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12C8" w:rsidRDefault="002B12C8" w:rsidP="00ED55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B12C8" w:rsidRDefault="002B12C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12C8" w:rsidRDefault="002B12C8" w:rsidP="00ED55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49</w:t>
    </w:r>
    <w:r>
      <w:rPr>
        <w:rStyle w:val="ac"/>
      </w:rPr>
      <w:fldChar w:fldCharType="end"/>
    </w:r>
  </w:p>
  <w:p w:rsidR="002B12C8" w:rsidRDefault="002B12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86D"/>
    <w:multiLevelType w:val="multilevel"/>
    <w:tmpl w:val="722EEB9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99699C"/>
    <w:multiLevelType w:val="multilevel"/>
    <w:tmpl w:val="9A60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A3F9D"/>
    <w:multiLevelType w:val="hybridMultilevel"/>
    <w:tmpl w:val="23CA696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F63813"/>
    <w:multiLevelType w:val="multilevel"/>
    <w:tmpl w:val="FF06255A"/>
    <w:lvl w:ilvl="0">
      <w:start w:val="3"/>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67D04"/>
    <w:multiLevelType w:val="hybridMultilevel"/>
    <w:tmpl w:val="26A29E1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66239B"/>
    <w:multiLevelType w:val="multilevel"/>
    <w:tmpl w:val="66AC6E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867773"/>
    <w:multiLevelType w:val="multilevel"/>
    <w:tmpl w:val="F2F8D1E8"/>
    <w:lvl w:ilvl="0">
      <w:start w:val="3"/>
      <w:numFmt w:val="decimal"/>
      <w:lvlText w:val="%1."/>
      <w:lvlJc w:val="left"/>
      <w:pPr>
        <w:tabs>
          <w:tab w:val="num" w:pos="720"/>
        </w:tabs>
        <w:ind w:left="720" w:hanging="360"/>
      </w:pPr>
    </w:lvl>
    <w:lvl w:ilvl="1">
      <w:start w:val="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94168"/>
    <w:multiLevelType w:val="hybridMultilevel"/>
    <w:tmpl w:val="72940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7763C0"/>
    <w:multiLevelType w:val="hybridMultilevel"/>
    <w:tmpl w:val="619030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5B0B54"/>
    <w:multiLevelType w:val="hybridMultilevel"/>
    <w:tmpl w:val="28B62640"/>
    <w:lvl w:ilvl="0" w:tplc="C09CBD7E">
      <w:start w:val="1"/>
      <w:numFmt w:val="decimal"/>
      <w:lvlText w:val="%1)"/>
      <w:lvlJc w:val="left"/>
      <w:pPr>
        <w:ind w:left="135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FC6C5D"/>
    <w:multiLevelType w:val="hybridMultilevel"/>
    <w:tmpl w:val="F7CA9DD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F66807"/>
    <w:multiLevelType w:val="multilevel"/>
    <w:tmpl w:val="4D6EDE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2D02FF"/>
    <w:multiLevelType w:val="multilevel"/>
    <w:tmpl w:val="39C001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2E40293"/>
    <w:multiLevelType w:val="hybridMultilevel"/>
    <w:tmpl w:val="DFB6DF34"/>
    <w:lvl w:ilvl="0" w:tplc="04220011">
      <w:start w:val="1"/>
      <w:numFmt w:val="decimal"/>
      <w:lvlText w:val="%1)"/>
      <w:lvlJc w:val="left"/>
      <w:pPr>
        <w:ind w:left="107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4" w15:restartNumberingAfterBreak="0">
    <w:nsid w:val="37AA2191"/>
    <w:multiLevelType w:val="hybridMultilevel"/>
    <w:tmpl w:val="27C6467A"/>
    <w:lvl w:ilvl="0" w:tplc="D0F6EA3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3B944BDB"/>
    <w:multiLevelType w:val="hybridMultilevel"/>
    <w:tmpl w:val="102CCB3E"/>
    <w:lvl w:ilvl="0" w:tplc="B558915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3BAE3819"/>
    <w:multiLevelType w:val="hybridMultilevel"/>
    <w:tmpl w:val="06FA02F6"/>
    <w:lvl w:ilvl="0" w:tplc="30245EAA">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3A57C9"/>
    <w:multiLevelType w:val="multilevel"/>
    <w:tmpl w:val="1FD6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DA5393"/>
    <w:multiLevelType w:val="multilevel"/>
    <w:tmpl w:val="0476A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BC0E4F"/>
    <w:multiLevelType w:val="hybridMultilevel"/>
    <w:tmpl w:val="72940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324647D"/>
    <w:multiLevelType w:val="hybridMultilevel"/>
    <w:tmpl w:val="BADE8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1FA71B0"/>
    <w:multiLevelType w:val="hybridMultilevel"/>
    <w:tmpl w:val="D7FC7792"/>
    <w:lvl w:ilvl="0" w:tplc="0778F718">
      <w:start w:val="1"/>
      <w:numFmt w:val="decimal"/>
      <w:lvlText w:val="%1."/>
      <w:lvlJc w:val="left"/>
      <w:pPr>
        <w:ind w:left="786" w:hanging="360"/>
      </w:pPr>
      <w:rPr>
        <w:rFonts w:hint="default"/>
        <w:b/>
        <w:color w:val="000000"/>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691D5CC7"/>
    <w:multiLevelType w:val="multilevel"/>
    <w:tmpl w:val="2D28A31C"/>
    <w:lvl w:ilvl="0">
      <w:start w:val="1"/>
      <w:numFmt w:val="decimal"/>
      <w:lvlText w:val="%1."/>
      <w:lvlJc w:val="left"/>
      <w:pPr>
        <w:tabs>
          <w:tab w:val="num" w:pos="720"/>
        </w:tabs>
        <w:ind w:left="720" w:hanging="360"/>
      </w:p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393511">
    <w:abstractNumId w:val="6"/>
  </w:num>
  <w:num w:numId="2" w16cid:durableId="1795754223">
    <w:abstractNumId w:val="17"/>
  </w:num>
  <w:num w:numId="3" w16cid:durableId="1924601237">
    <w:abstractNumId w:val="8"/>
  </w:num>
  <w:num w:numId="4" w16cid:durableId="759108533">
    <w:abstractNumId w:val="3"/>
  </w:num>
  <w:num w:numId="5" w16cid:durableId="970941399">
    <w:abstractNumId w:val="22"/>
  </w:num>
  <w:num w:numId="6" w16cid:durableId="1836871375">
    <w:abstractNumId w:val="4"/>
  </w:num>
  <w:num w:numId="7" w16cid:durableId="1508788205">
    <w:abstractNumId w:val="16"/>
  </w:num>
  <w:num w:numId="8" w16cid:durableId="582643043">
    <w:abstractNumId w:val="1"/>
  </w:num>
  <w:num w:numId="9" w16cid:durableId="1331105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93957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91229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0530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92059">
    <w:abstractNumId w:val="0"/>
  </w:num>
  <w:num w:numId="14" w16cid:durableId="709302007">
    <w:abstractNumId w:val="14"/>
  </w:num>
  <w:num w:numId="15" w16cid:durableId="1218082515">
    <w:abstractNumId w:val="13"/>
  </w:num>
  <w:num w:numId="16" w16cid:durableId="1099368706">
    <w:abstractNumId w:val="9"/>
  </w:num>
  <w:num w:numId="17" w16cid:durableId="924999877">
    <w:abstractNumId w:val="20"/>
  </w:num>
  <w:num w:numId="18" w16cid:durableId="884370658">
    <w:abstractNumId w:val="7"/>
  </w:num>
  <w:num w:numId="19" w16cid:durableId="1745956265">
    <w:abstractNumId w:val="19"/>
  </w:num>
  <w:num w:numId="20" w16cid:durableId="2039037741">
    <w:abstractNumId w:val="10"/>
  </w:num>
  <w:num w:numId="21" w16cid:durableId="1836527550">
    <w:abstractNumId w:val="2"/>
  </w:num>
  <w:num w:numId="22" w16cid:durableId="1398943439">
    <w:abstractNumId w:val="21"/>
  </w:num>
  <w:num w:numId="23" w16cid:durableId="3736029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40"/>
  <w:drawingGridVerticalSpacing w:val="381"/>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5E"/>
    <w:rsid w:val="00000AB4"/>
    <w:rsid w:val="00001722"/>
    <w:rsid w:val="000027A1"/>
    <w:rsid w:val="00002B39"/>
    <w:rsid w:val="000038FE"/>
    <w:rsid w:val="000054BA"/>
    <w:rsid w:val="00005A5A"/>
    <w:rsid w:val="00011866"/>
    <w:rsid w:val="000127E6"/>
    <w:rsid w:val="00014EF4"/>
    <w:rsid w:val="00015746"/>
    <w:rsid w:val="0001672E"/>
    <w:rsid w:val="000175D9"/>
    <w:rsid w:val="00020910"/>
    <w:rsid w:val="000215F4"/>
    <w:rsid w:val="000218E9"/>
    <w:rsid w:val="00021EB2"/>
    <w:rsid w:val="00023036"/>
    <w:rsid w:val="00023096"/>
    <w:rsid w:val="000232C4"/>
    <w:rsid w:val="00023CA9"/>
    <w:rsid w:val="00025376"/>
    <w:rsid w:val="00026C45"/>
    <w:rsid w:val="000302F1"/>
    <w:rsid w:val="000308F7"/>
    <w:rsid w:val="00031B90"/>
    <w:rsid w:val="00031FE5"/>
    <w:rsid w:val="00032564"/>
    <w:rsid w:val="00032BD1"/>
    <w:rsid w:val="00035553"/>
    <w:rsid w:val="00036860"/>
    <w:rsid w:val="0003791F"/>
    <w:rsid w:val="00040FEA"/>
    <w:rsid w:val="00041996"/>
    <w:rsid w:val="00044361"/>
    <w:rsid w:val="00044857"/>
    <w:rsid w:val="000459BE"/>
    <w:rsid w:val="00045EAB"/>
    <w:rsid w:val="00046578"/>
    <w:rsid w:val="000468D1"/>
    <w:rsid w:val="00050BF0"/>
    <w:rsid w:val="000519C4"/>
    <w:rsid w:val="00051E6C"/>
    <w:rsid w:val="00052581"/>
    <w:rsid w:val="00054F4F"/>
    <w:rsid w:val="00060E44"/>
    <w:rsid w:val="000625FE"/>
    <w:rsid w:val="00062887"/>
    <w:rsid w:val="000665F4"/>
    <w:rsid w:val="00066D5B"/>
    <w:rsid w:val="00066F15"/>
    <w:rsid w:val="000701A7"/>
    <w:rsid w:val="0007261E"/>
    <w:rsid w:val="00072E3D"/>
    <w:rsid w:val="00073500"/>
    <w:rsid w:val="0007411F"/>
    <w:rsid w:val="00075DDF"/>
    <w:rsid w:val="00076E4E"/>
    <w:rsid w:val="00082AB0"/>
    <w:rsid w:val="00082BFA"/>
    <w:rsid w:val="00084589"/>
    <w:rsid w:val="00093F23"/>
    <w:rsid w:val="00094638"/>
    <w:rsid w:val="00094BE8"/>
    <w:rsid w:val="000A1BA7"/>
    <w:rsid w:val="000A1E30"/>
    <w:rsid w:val="000A40B7"/>
    <w:rsid w:val="000A52C4"/>
    <w:rsid w:val="000A5A05"/>
    <w:rsid w:val="000A5CBE"/>
    <w:rsid w:val="000A625E"/>
    <w:rsid w:val="000A6FA6"/>
    <w:rsid w:val="000B17F6"/>
    <w:rsid w:val="000B1CB4"/>
    <w:rsid w:val="000B2672"/>
    <w:rsid w:val="000B2901"/>
    <w:rsid w:val="000B6266"/>
    <w:rsid w:val="000B674B"/>
    <w:rsid w:val="000B6999"/>
    <w:rsid w:val="000B7A7A"/>
    <w:rsid w:val="000B7C99"/>
    <w:rsid w:val="000C08BE"/>
    <w:rsid w:val="000C5342"/>
    <w:rsid w:val="000C6AF2"/>
    <w:rsid w:val="000D0F91"/>
    <w:rsid w:val="000D3752"/>
    <w:rsid w:val="000D393F"/>
    <w:rsid w:val="000D3A72"/>
    <w:rsid w:val="000D436C"/>
    <w:rsid w:val="000D44EF"/>
    <w:rsid w:val="000D56B5"/>
    <w:rsid w:val="000D5C69"/>
    <w:rsid w:val="000D7371"/>
    <w:rsid w:val="000D749C"/>
    <w:rsid w:val="000E0DCB"/>
    <w:rsid w:val="000E1AFC"/>
    <w:rsid w:val="000E39BB"/>
    <w:rsid w:val="000E5602"/>
    <w:rsid w:val="000F1250"/>
    <w:rsid w:val="000F3777"/>
    <w:rsid w:val="000F4002"/>
    <w:rsid w:val="000F5773"/>
    <w:rsid w:val="000F7DB3"/>
    <w:rsid w:val="00103CBE"/>
    <w:rsid w:val="001044D3"/>
    <w:rsid w:val="00106AF7"/>
    <w:rsid w:val="00110269"/>
    <w:rsid w:val="001108B5"/>
    <w:rsid w:val="00112FBE"/>
    <w:rsid w:val="0011412E"/>
    <w:rsid w:val="0011631F"/>
    <w:rsid w:val="00117616"/>
    <w:rsid w:val="00122B00"/>
    <w:rsid w:val="00126BE1"/>
    <w:rsid w:val="00127B47"/>
    <w:rsid w:val="00133D7D"/>
    <w:rsid w:val="00134A72"/>
    <w:rsid w:val="00135EE4"/>
    <w:rsid w:val="0014199C"/>
    <w:rsid w:val="00142489"/>
    <w:rsid w:val="0014365F"/>
    <w:rsid w:val="0014422E"/>
    <w:rsid w:val="00144E24"/>
    <w:rsid w:val="00145437"/>
    <w:rsid w:val="00145D90"/>
    <w:rsid w:val="00151FE1"/>
    <w:rsid w:val="00152418"/>
    <w:rsid w:val="0015405A"/>
    <w:rsid w:val="001575CE"/>
    <w:rsid w:val="00161FD4"/>
    <w:rsid w:val="001627F0"/>
    <w:rsid w:val="00163645"/>
    <w:rsid w:val="0016419E"/>
    <w:rsid w:val="00166462"/>
    <w:rsid w:val="00167512"/>
    <w:rsid w:val="00172A5F"/>
    <w:rsid w:val="00173D9A"/>
    <w:rsid w:val="00174A8F"/>
    <w:rsid w:val="00176D69"/>
    <w:rsid w:val="00181651"/>
    <w:rsid w:val="0018414F"/>
    <w:rsid w:val="00184F7B"/>
    <w:rsid w:val="0018603D"/>
    <w:rsid w:val="0018653F"/>
    <w:rsid w:val="0019028C"/>
    <w:rsid w:val="00190457"/>
    <w:rsid w:val="00193CD8"/>
    <w:rsid w:val="00193FB1"/>
    <w:rsid w:val="00196794"/>
    <w:rsid w:val="00196B7B"/>
    <w:rsid w:val="00197577"/>
    <w:rsid w:val="001A0F14"/>
    <w:rsid w:val="001A16D9"/>
    <w:rsid w:val="001A1A09"/>
    <w:rsid w:val="001A1ACA"/>
    <w:rsid w:val="001A2D3D"/>
    <w:rsid w:val="001A3C3D"/>
    <w:rsid w:val="001A5647"/>
    <w:rsid w:val="001A7249"/>
    <w:rsid w:val="001B09E8"/>
    <w:rsid w:val="001B205D"/>
    <w:rsid w:val="001B3B2E"/>
    <w:rsid w:val="001B411F"/>
    <w:rsid w:val="001B732F"/>
    <w:rsid w:val="001B7AD4"/>
    <w:rsid w:val="001C1578"/>
    <w:rsid w:val="001C3EFB"/>
    <w:rsid w:val="001C4631"/>
    <w:rsid w:val="001C4CC8"/>
    <w:rsid w:val="001C58B5"/>
    <w:rsid w:val="001D21C9"/>
    <w:rsid w:val="001D2A80"/>
    <w:rsid w:val="001D2B9B"/>
    <w:rsid w:val="001D3649"/>
    <w:rsid w:val="001D381D"/>
    <w:rsid w:val="001D4E00"/>
    <w:rsid w:val="001D68D8"/>
    <w:rsid w:val="001D6CD2"/>
    <w:rsid w:val="001D6E91"/>
    <w:rsid w:val="001F1794"/>
    <w:rsid w:val="001F1BD6"/>
    <w:rsid w:val="001F1EE3"/>
    <w:rsid w:val="001F34B7"/>
    <w:rsid w:val="001F4DC5"/>
    <w:rsid w:val="001F698A"/>
    <w:rsid w:val="001F7913"/>
    <w:rsid w:val="0020029B"/>
    <w:rsid w:val="002010C3"/>
    <w:rsid w:val="002016CA"/>
    <w:rsid w:val="0020191A"/>
    <w:rsid w:val="0020324A"/>
    <w:rsid w:val="0020465C"/>
    <w:rsid w:val="002050CD"/>
    <w:rsid w:val="00205C1F"/>
    <w:rsid w:val="00206EDF"/>
    <w:rsid w:val="00207E78"/>
    <w:rsid w:val="00210D7A"/>
    <w:rsid w:val="00211AA6"/>
    <w:rsid w:val="0021464C"/>
    <w:rsid w:val="00217B76"/>
    <w:rsid w:val="00217F6E"/>
    <w:rsid w:val="002200B2"/>
    <w:rsid w:val="00223E8C"/>
    <w:rsid w:val="00224FCC"/>
    <w:rsid w:val="00226AC9"/>
    <w:rsid w:val="00227B09"/>
    <w:rsid w:val="00230416"/>
    <w:rsid w:val="00230627"/>
    <w:rsid w:val="0023189D"/>
    <w:rsid w:val="00232026"/>
    <w:rsid w:val="00232D04"/>
    <w:rsid w:val="00234760"/>
    <w:rsid w:val="00235182"/>
    <w:rsid w:val="00237B0D"/>
    <w:rsid w:val="00241D8E"/>
    <w:rsid w:val="002458B2"/>
    <w:rsid w:val="00246D3E"/>
    <w:rsid w:val="0025109F"/>
    <w:rsid w:val="002527C5"/>
    <w:rsid w:val="002529B9"/>
    <w:rsid w:val="002537E6"/>
    <w:rsid w:val="0026045C"/>
    <w:rsid w:val="002648D3"/>
    <w:rsid w:val="002650C4"/>
    <w:rsid w:val="00266164"/>
    <w:rsid w:val="0026647A"/>
    <w:rsid w:val="0027292F"/>
    <w:rsid w:val="00273CAD"/>
    <w:rsid w:val="00276AC3"/>
    <w:rsid w:val="00277D4B"/>
    <w:rsid w:val="002800D1"/>
    <w:rsid w:val="002804FC"/>
    <w:rsid w:val="00281A3E"/>
    <w:rsid w:val="0028284C"/>
    <w:rsid w:val="00283036"/>
    <w:rsid w:val="00285C64"/>
    <w:rsid w:val="00286103"/>
    <w:rsid w:val="00286EC4"/>
    <w:rsid w:val="00292334"/>
    <w:rsid w:val="00296751"/>
    <w:rsid w:val="00297F18"/>
    <w:rsid w:val="002A09AE"/>
    <w:rsid w:val="002A18BE"/>
    <w:rsid w:val="002A2751"/>
    <w:rsid w:val="002A30A0"/>
    <w:rsid w:val="002A3828"/>
    <w:rsid w:val="002A57E1"/>
    <w:rsid w:val="002A7FEF"/>
    <w:rsid w:val="002B08EE"/>
    <w:rsid w:val="002B12C8"/>
    <w:rsid w:val="002B1885"/>
    <w:rsid w:val="002B3C8D"/>
    <w:rsid w:val="002B475C"/>
    <w:rsid w:val="002B5519"/>
    <w:rsid w:val="002B61C9"/>
    <w:rsid w:val="002B627D"/>
    <w:rsid w:val="002B67D4"/>
    <w:rsid w:val="002B6E44"/>
    <w:rsid w:val="002B748E"/>
    <w:rsid w:val="002C1F38"/>
    <w:rsid w:val="002C5B8D"/>
    <w:rsid w:val="002C7F00"/>
    <w:rsid w:val="002D18AC"/>
    <w:rsid w:val="002D223A"/>
    <w:rsid w:val="002D79C5"/>
    <w:rsid w:val="002E001B"/>
    <w:rsid w:val="002E03E1"/>
    <w:rsid w:val="002E1FA0"/>
    <w:rsid w:val="002E200F"/>
    <w:rsid w:val="002E3057"/>
    <w:rsid w:val="002E3EC6"/>
    <w:rsid w:val="002E6019"/>
    <w:rsid w:val="002F08ED"/>
    <w:rsid w:val="002F0FC4"/>
    <w:rsid w:val="002F38CE"/>
    <w:rsid w:val="002F41D9"/>
    <w:rsid w:val="002F44AE"/>
    <w:rsid w:val="002F567F"/>
    <w:rsid w:val="002F61DF"/>
    <w:rsid w:val="002F6705"/>
    <w:rsid w:val="00303C46"/>
    <w:rsid w:val="003061A2"/>
    <w:rsid w:val="003064AE"/>
    <w:rsid w:val="00307A0C"/>
    <w:rsid w:val="00310C0D"/>
    <w:rsid w:val="00313E11"/>
    <w:rsid w:val="00315251"/>
    <w:rsid w:val="003158E7"/>
    <w:rsid w:val="00317908"/>
    <w:rsid w:val="003203E3"/>
    <w:rsid w:val="00320A95"/>
    <w:rsid w:val="0032102B"/>
    <w:rsid w:val="00326398"/>
    <w:rsid w:val="00326629"/>
    <w:rsid w:val="003268F5"/>
    <w:rsid w:val="003303E5"/>
    <w:rsid w:val="00330950"/>
    <w:rsid w:val="00331498"/>
    <w:rsid w:val="00331846"/>
    <w:rsid w:val="0033453B"/>
    <w:rsid w:val="00334DE0"/>
    <w:rsid w:val="00335808"/>
    <w:rsid w:val="00340234"/>
    <w:rsid w:val="003453A3"/>
    <w:rsid w:val="00346DFC"/>
    <w:rsid w:val="00350B40"/>
    <w:rsid w:val="003514F6"/>
    <w:rsid w:val="00356F60"/>
    <w:rsid w:val="0036037F"/>
    <w:rsid w:val="00360AE6"/>
    <w:rsid w:val="00362772"/>
    <w:rsid w:val="00364DBA"/>
    <w:rsid w:val="003655A9"/>
    <w:rsid w:val="00366497"/>
    <w:rsid w:val="003666F7"/>
    <w:rsid w:val="003667AC"/>
    <w:rsid w:val="0037213F"/>
    <w:rsid w:val="003724AD"/>
    <w:rsid w:val="003727E5"/>
    <w:rsid w:val="00375854"/>
    <w:rsid w:val="003801AE"/>
    <w:rsid w:val="0038077B"/>
    <w:rsid w:val="00381745"/>
    <w:rsid w:val="00382E13"/>
    <w:rsid w:val="00385708"/>
    <w:rsid w:val="00390F74"/>
    <w:rsid w:val="00391D82"/>
    <w:rsid w:val="00392F52"/>
    <w:rsid w:val="00397380"/>
    <w:rsid w:val="003A5BE1"/>
    <w:rsid w:val="003A5DAA"/>
    <w:rsid w:val="003A6EDF"/>
    <w:rsid w:val="003B0D6A"/>
    <w:rsid w:val="003B5B0B"/>
    <w:rsid w:val="003B67B4"/>
    <w:rsid w:val="003C0BC4"/>
    <w:rsid w:val="003C2373"/>
    <w:rsid w:val="003C3339"/>
    <w:rsid w:val="003C40C8"/>
    <w:rsid w:val="003C5913"/>
    <w:rsid w:val="003C6B48"/>
    <w:rsid w:val="003D246C"/>
    <w:rsid w:val="003D37FE"/>
    <w:rsid w:val="003D4EAF"/>
    <w:rsid w:val="003D5FBE"/>
    <w:rsid w:val="003E0AD4"/>
    <w:rsid w:val="003E402A"/>
    <w:rsid w:val="003E6483"/>
    <w:rsid w:val="003F091B"/>
    <w:rsid w:val="003F0B3F"/>
    <w:rsid w:val="003F171E"/>
    <w:rsid w:val="003F1773"/>
    <w:rsid w:val="003F325E"/>
    <w:rsid w:val="003F3AD8"/>
    <w:rsid w:val="003F4691"/>
    <w:rsid w:val="003F6EDD"/>
    <w:rsid w:val="00401456"/>
    <w:rsid w:val="00401974"/>
    <w:rsid w:val="00404DF5"/>
    <w:rsid w:val="0040718A"/>
    <w:rsid w:val="00410CD6"/>
    <w:rsid w:val="00412740"/>
    <w:rsid w:val="00422909"/>
    <w:rsid w:val="00422EFE"/>
    <w:rsid w:val="00423449"/>
    <w:rsid w:val="00423789"/>
    <w:rsid w:val="00426185"/>
    <w:rsid w:val="0042644E"/>
    <w:rsid w:val="004276A6"/>
    <w:rsid w:val="004319BD"/>
    <w:rsid w:val="00432EE7"/>
    <w:rsid w:val="00434E7C"/>
    <w:rsid w:val="00437773"/>
    <w:rsid w:val="00441C72"/>
    <w:rsid w:val="0044225A"/>
    <w:rsid w:val="00443CF0"/>
    <w:rsid w:val="0044465B"/>
    <w:rsid w:val="00445820"/>
    <w:rsid w:val="00446ED2"/>
    <w:rsid w:val="0045441E"/>
    <w:rsid w:val="00455FC8"/>
    <w:rsid w:val="00457B98"/>
    <w:rsid w:val="004600CF"/>
    <w:rsid w:val="00465214"/>
    <w:rsid w:val="00466528"/>
    <w:rsid w:val="00466B53"/>
    <w:rsid w:val="00466D78"/>
    <w:rsid w:val="0046723D"/>
    <w:rsid w:val="004677D8"/>
    <w:rsid w:val="0047050F"/>
    <w:rsid w:val="0047304A"/>
    <w:rsid w:val="0047381D"/>
    <w:rsid w:val="004740BF"/>
    <w:rsid w:val="00474ED4"/>
    <w:rsid w:val="004757B0"/>
    <w:rsid w:val="00482149"/>
    <w:rsid w:val="00482AC1"/>
    <w:rsid w:val="00483349"/>
    <w:rsid w:val="00483FD2"/>
    <w:rsid w:val="00487392"/>
    <w:rsid w:val="00490ACF"/>
    <w:rsid w:val="004916A9"/>
    <w:rsid w:val="004A0FF0"/>
    <w:rsid w:val="004A404C"/>
    <w:rsid w:val="004A578D"/>
    <w:rsid w:val="004B1677"/>
    <w:rsid w:val="004B5B15"/>
    <w:rsid w:val="004B77F5"/>
    <w:rsid w:val="004C1E15"/>
    <w:rsid w:val="004C2590"/>
    <w:rsid w:val="004C3C73"/>
    <w:rsid w:val="004C4F91"/>
    <w:rsid w:val="004C56CF"/>
    <w:rsid w:val="004C7F88"/>
    <w:rsid w:val="004D106B"/>
    <w:rsid w:val="004D155B"/>
    <w:rsid w:val="004D15D1"/>
    <w:rsid w:val="004D19C7"/>
    <w:rsid w:val="004D26FB"/>
    <w:rsid w:val="004D3439"/>
    <w:rsid w:val="004D41C8"/>
    <w:rsid w:val="004D4276"/>
    <w:rsid w:val="004D6367"/>
    <w:rsid w:val="004D7370"/>
    <w:rsid w:val="004D78F5"/>
    <w:rsid w:val="004D7900"/>
    <w:rsid w:val="004E0A44"/>
    <w:rsid w:val="004E1418"/>
    <w:rsid w:val="004E1DF4"/>
    <w:rsid w:val="004F1666"/>
    <w:rsid w:val="004F2775"/>
    <w:rsid w:val="004F2907"/>
    <w:rsid w:val="004F4FA5"/>
    <w:rsid w:val="004F566B"/>
    <w:rsid w:val="004F64BD"/>
    <w:rsid w:val="00500C59"/>
    <w:rsid w:val="00502602"/>
    <w:rsid w:val="00505886"/>
    <w:rsid w:val="00505F3F"/>
    <w:rsid w:val="00506247"/>
    <w:rsid w:val="005066AF"/>
    <w:rsid w:val="00510D3F"/>
    <w:rsid w:val="005111A6"/>
    <w:rsid w:val="00512371"/>
    <w:rsid w:val="0051359C"/>
    <w:rsid w:val="0051398E"/>
    <w:rsid w:val="00515C66"/>
    <w:rsid w:val="005166C7"/>
    <w:rsid w:val="0052039C"/>
    <w:rsid w:val="00521174"/>
    <w:rsid w:val="00523A4E"/>
    <w:rsid w:val="005301E6"/>
    <w:rsid w:val="005306EA"/>
    <w:rsid w:val="00530A67"/>
    <w:rsid w:val="005323AA"/>
    <w:rsid w:val="00535E23"/>
    <w:rsid w:val="0053659D"/>
    <w:rsid w:val="00542C77"/>
    <w:rsid w:val="00542CA4"/>
    <w:rsid w:val="00542E47"/>
    <w:rsid w:val="00543E2B"/>
    <w:rsid w:val="005455E0"/>
    <w:rsid w:val="0054568B"/>
    <w:rsid w:val="0054660E"/>
    <w:rsid w:val="00546691"/>
    <w:rsid w:val="005466ED"/>
    <w:rsid w:val="0054693C"/>
    <w:rsid w:val="00547A7C"/>
    <w:rsid w:val="00550469"/>
    <w:rsid w:val="0055133E"/>
    <w:rsid w:val="005517EB"/>
    <w:rsid w:val="00551D78"/>
    <w:rsid w:val="00552736"/>
    <w:rsid w:val="00552F4E"/>
    <w:rsid w:val="00554603"/>
    <w:rsid w:val="00554B48"/>
    <w:rsid w:val="005621F4"/>
    <w:rsid w:val="00566601"/>
    <w:rsid w:val="00567523"/>
    <w:rsid w:val="00570336"/>
    <w:rsid w:val="00574CB7"/>
    <w:rsid w:val="00575A0F"/>
    <w:rsid w:val="00576554"/>
    <w:rsid w:val="00576711"/>
    <w:rsid w:val="00581EDB"/>
    <w:rsid w:val="00582811"/>
    <w:rsid w:val="00582B69"/>
    <w:rsid w:val="00584E28"/>
    <w:rsid w:val="0058758C"/>
    <w:rsid w:val="0059063F"/>
    <w:rsid w:val="005909A4"/>
    <w:rsid w:val="00592159"/>
    <w:rsid w:val="005923AF"/>
    <w:rsid w:val="00593193"/>
    <w:rsid w:val="00593EEC"/>
    <w:rsid w:val="0059499B"/>
    <w:rsid w:val="00594C09"/>
    <w:rsid w:val="005954BD"/>
    <w:rsid w:val="005958B0"/>
    <w:rsid w:val="005A0179"/>
    <w:rsid w:val="005A07E6"/>
    <w:rsid w:val="005A446F"/>
    <w:rsid w:val="005A7629"/>
    <w:rsid w:val="005B1368"/>
    <w:rsid w:val="005B1DA7"/>
    <w:rsid w:val="005B5022"/>
    <w:rsid w:val="005B5AED"/>
    <w:rsid w:val="005C06E6"/>
    <w:rsid w:val="005C38A0"/>
    <w:rsid w:val="005C45DB"/>
    <w:rsid w:val="005C5E43"/>
    <w:rsid w:val="005D1FA8"/>
    <w:rsid w:val="005D2C9B"/>
    <w:rsid w:val="005D3E17"/>
    <w:rsid w:val="005D3EE1"/>
    <w:rsid w:val="005D79F7"/>
    <w:rsid w:val="005D7F76"/>
    <w:rsid w:val="005E3E07"/>
    <w:rsid w:val="005E6ADD"/>
    <w:rsid w:val="005F0B33"/>
    <w:rsid w:val="005F1B7D"/>
    <w:rsid w:val="005F2158"/>
    <w:rsid w:val="005F343C"/>
    <w:rsid w:val="005F472A"/>
    <w:rsid w:val="005F4A71"/>
    <w:rsid w:val="00600461"/>
    <w:rsid w:val="006006A1"/>
    <w:rsid w:val="00600DCE"/>
    <w:rsid w:val="0060271F"/>
    <w:rsid w:val="00605477"/>
    <w:rsid w:val="00605AAB"/>
    <w:rsid w:val="006066B3"/>
    <w:rsid w:val="00611382"/>
    <w:rsid w:val="00611946"/>
    <w:rsid w:val="006136A4"/>
    <w:rsid w:val="00617FDC"/>
    <w:rsid w:val="00620AB8"/>
    <w:rsid w:val="006279C6"/>
    <w:rsid w:val="006306B0"/>
    <w:rsid w:val="00632D85"/>
    <w:rsid w:val="00632F26"/>
    <w:rsid w:val="00633F78"/>
    <w:rsid w:val="00635FFC"/>
    <w:rsid w:val="00642EC8"/>
    <w:rsid w:val="0064386E"/>
    <w:rsid w:val="00644940"/>
    <w:rsid w:val="00646039"/>
    <w:rsid w:val="0064639B"/>
    <w:rsid w:val="00647F98"/>
    <w:rsid w:val="00647FD1"/>
    <w:rsid w:val="006518A9"/>
    <w:rsid w:val="00651955"/>
    <w:rsid w:val="006534E9"/>
    <w:rsid w:val="00653676"/>
    <w:rsid w:val="00653FC9"/>
    <w:rsid w:val="006543D1"/>
    <w:rsid w:val="006555A1"/>
    <w:rsid w:val="00657553"/>
    <w:rsid w:val="00661117"/>
    <w:rsid w:val="00661252"/>
    <w:rsid w:val="00661F6F"/>
    <w:rsid w:val="00664162"/>
    <w:rsid w:val="00664A8C"/>
    <w:rsid w:val="006705D3"/>
    <w:rsid w:val="00671E00"/>
    <w:rsid w:val="00672DE6"/>
    <w:rsid w:val="0067300A"/>
    <w:rsid w:val="00675DBE"/>
    <w:rsid w:val="00676F07"/>
    <w:rsid w:val="00676FD0"/>
    <w:rsid w:val="006816C5"/>
    <w:rsid w:val="00681F22"/>
    <w:rsid w:val="00684FE8"/>
    <w:rsid w:val="00686B34"/>
    <w:rsid w:val="00687456"/>
    <w:rsid w:val="00687808"/>
    <w:rsid w:val="006913C6"/>
    <w:rsid w:val="00691A1B"/>
    <w:rsid w:val="006956AD"/>
    <w:rsid w:val="00697A15"/>
    <w:rsid w:val="00697B56"/>
    <w:rsid w:val="006A1A0B"/>
    <w:rsid w:val="006A46AD"/>
    <w:rsid w:val="006A5E9A"/>
    <w:rsid w:val="006A7854"/>
    <w:rsid w:val="006B0FE8"/>
    <w:rsid w:val="006B13F1"/>
    <w:rsid w:val="006B1906"/>
    <w:rsid w:val="006B23EB"/>
    <w:rsid w:val="006B2A01"/>
    <w:rsid w:val="006B70D5"/>
    <w:rsid w:val="006C3921"/>
    <w:rsid w:val="006D0591"/>
    <w:rsid w:val="006D3818"/>
    <w:rsid w:val="006E043B"/>
    <w:rsid w:val="006E0769"/>
    <w:rsid w:val="006E4595"/>
    <w:rsid w:val="006E60A1"/>
    <w:rsid w:val="006E632A"/>
    <w:rsid w:val="006E66D2"/>
    <w:rsid w:val="006E737C"/>
    <w:rsid w:val="006F00E1"/>
    <w:rsid w:val="006F027D"/>
    <w:rsid w:val="006F3B96"/>
    <w:rsid w:val="006F3C85"/>
    <w:rsid w:val="006F55E6"/>
    <w:rsid w:val="006F5CF3"/>
    <w:rsid w:val="006F6407"/>
    <w:rsid w:val="006F6E68"/>
    <w:rsid w:val="0070002B"/>
    <w:rsid w:val="00700917"/>
    <w:rsid w:val="007011E4"/>
    <w:rsid w:val="007018AA"/>
    <w:rsid w:val="0070466F"/>
    <w:rsid w:val="00705381"/>
    <w:rsid w:val="00705A9B"/>
    <w:rsid w:val="00706049"/>
    <w:rsid w:val="00707779"/>
    <w:rsid w:val="00707813"/>
    <w:rsid w:val="007078CB"/>
    <w:rsid w:val="00707FCA"/>
    <w:rsid w:val="00711A49"/>
    <w:rsid w:val="00712083"/>
    <w:rsid w:val="007206C7"/>
    <w:rsid w:val="007208F0"/>
    <w:rsid w:val="00723340"/>
    <w:rsid w:val="007234FA"/>
    <w:rsid w:val="0072637C"/>
    <w:rsid w:val="0073033F"/>
    <w:rsid w:val="00731223"/>
    <w:rsid w:val="00731C5D"/>
    <w:rsid w:val="00732166"/>
    <w:rsid w:val="00733E01"/>
    <w:rsid w:val="007378D5"/>
    <w:rsid w:val="00741275"/>
    <w:rsid w:val="00743773"/>
    <w:rsid w:val="007455CB"/>
    <w:rsid w:val="00746781"/>
    <w:rsid w:val="007467E7"/>
    <w:rsid w:val="00746EB6"/>
    <w:rsid w:val="00750AEC"/>
    <w:rsid w:val="00751B18"/>
    <w:rsid w:val="00752801"/>
    <w:rsid w:val="00752EAA"/>
    <w:rsid w:val="00755705"/>
    <w:rsid w:val="00757D2C"/>
    <w:rsid w:val="007629A0"/>
    <w:rsid w:val="007640B7"/>
    <w:rsid w:val="007648D1"/>
    <w:rsid w:val="007663EE"/>
    <w:rsid w:val="00766929"/>
    <w:rsid w:val="00773943"/>
    <w:rsid w:val="00774254"/>
    <w:rsid w:val="0078094C"/>
    <w:rsid w:val="007824BE"/>
    <w:rsid w:val="00782688"/>
    <w:rsid w:val="00782709"/>
    <w:rsid w:val="00785AD9"/>
    <w:rsid w:val="00786398"/>
    <w:rsid w:val="0078748A"/>
    <w:rsid w:val="00791DD9"/>
    <w:rsid w:val="00796682"/>
    <w:rsid w:val="00796AAF"/>
    <w:rsid w:val="00797947"/>
    <w:rsid w:val="007A3DFB"/>
    <w:rsid w:val="007B06EE"/>
    <w:rsid w:val="007B0C54"/>
    <w:rsid w:val="007B296C"/>
    <w:rsid w:val="007B4076"/>
    <w:rsid w:val="007B42AF"/>
    <w:rsid w:val="007C0027"/>
    <w:rsid w:val="007C0BB6"/>
    <w:rsid w:val="007C13C2"/>
    <w:rsid w:val="007C1F73"/>
    <w:rsid w:val="007C2914"/>
    <w:rsid w:val="007D02DC"/>
    <w:rsid w:val="007D143F"/>
    <w:rsid w:val="007D64B5"/>
    <w:rsid w:val="007D6AC2"/>
    <w:rsid w:val="007D724F"/>
    <w:rsid w:val="007E034B"/>
    <w:rsid w:val="007E0529"/>
    <w:rsid w:val="007E553D"/>
    <w:rsid w:val="007E7DC4"/>
    <w:rsid w:val="007F0EBA"/>
    <w:rsid w:val="007F1629"/>
    <w:rsid w:val="007F2D8B"/>
    <w:rsid w:val="007F3C3F"/>
    <w:rsid w:val="007F41EB"/>
    <w:rsid w:val="007F4FB2"/>
    <w:rsid w:val="007F5E1D"/>
    <w:rsid w:val="007F7702"/>
    <w:rsid w:val="00800713"/>
    <w:rsid w:val="008030C3"/>
    <w:rsid w:val="00803347"/>
    <w:rsid w:val="00803B1B"/>
    <w:rsid w:val="00803EFD"/>
    <w:rsid w:val="0080619F"/>
    <w:rsid w:val="008118DD"/>
    <w:rsid w:val="00811AC1"/>
    <w:rsid w:val="00813055"/>
    <w:rsid w:val="008133B3"/>
    <w:rsid w:val="008142D7"/>
    <w:rsid w:val="00815B4B"/>
    <w:rsid w:val="00815F23"/>
    <w:rsid w:val="00822516"/>
    <w:rsid w:val="008251F5"/>
    <w:rsid w:val="00825701"/>
    <w:rsid w:val="00832995"/>
    <w:rsid w:val="00832B65"/>
    <w:rsid w:val="008332A0"/>
    <w:rsid w:val="008344AF"/>
    <w:rsid w:val="0083453C"/>
    <w:rsid w:val="00836DC0"/>
    <w:rsid w:val="00841066"/>
    <w:rsid w:val="0084110C"/>
    <w:rsid w:val="0084136C"/>
    <w:rsid w:val="008414DB"/>
    <w:rsid w:val="00843C1C"/>
    <w:rsid w:val="00844E94"/>
    <w:rsid w:val="008500E8"/>
    <w:rsid w:val="00850C03"/>
    <w:rsid w:val="00851A54"/>
    <w:rsid w:val="00853D9A"/>
    <w:rsid w:val="00856296"/>
    <w:rsid w:val="00857E7F"/>
    <w:rsid w:val="00863D84"/>
    <w:rsid w:val="00863F0F"/>
    <w:rsid w:val="0086507F"/>
    <w:rsid w:val="00865AE2"/>
    <w:rsid w:val="008662B3"/>
    <w:rsid w:val="008707CD"/>
    <w:rsid w:val="008711A9"/>
    <w:rsid w:val="00871A8A"/>
    <w:rsid w:val="00871D3E"/>
    <w:rsid w:val="0087305D"/>
    <w:rsid w:val="00874143"/>
    <w:rsid w:val="008745BF"/>
    <w:rsid w:val="00881A4E"/>
    <w:rsid w:val="00881D97"/>
    <w:rsid w:val="00881EFF"/>
    <w:rsid w:val="0088220A"/>
    <w:rsid w:val="008827F4"/>
    <w:rsid w:val="008837E1"/>
    <w:rsid w:val="00883959"/>
    <w:rsid w:val="0088422F"/>
    <w:rsid w:val="00886B4D"/>
    <w:rsid w:val="00890E4D"/>
    <w:rsid w:val="00890F9F"/>
    <w:rsid w:val="00893158"/>
    <w:rsid w:val="00893BB4"/>
    <w:rsid w:val="008958FB"/>
    <w:rsid w:val="00896A1E"/>
    <w:rsid w:val="00896D39"/>
    <w:rsid w:val="00897139"/>
    <w:rsid w:val="008973FC"/>
    <w:rsid w:val="008977E3"/>
    <w:rsid w:val="00897B47"/>
    <w:rsid w:val="008A0C31"/>
    <w:rsid w:val="008A3D7E"/>
    <w:rsid w:val="008A4878"/>
    <w:rsid w:val="008B1503"/>
    <w:rsid w:val="008B248A"/>
    <w:rsid w:val="008B4CF0"/>
    <w:rsid w:val="008B7676"/>
    <w:rsid w:val="008B7F1D"/>
    <w:rsid w:val="008C2136"/>
    <w:rsid w:val="008C35A1"/>
    <w:rsid w:val="008C3FA4"/>
    <w:rsid w:val="008C5F54"/>
    <w:rsid w:val="008C7EBE"/>
    <w:rsid w:val="008D06D1"/>
    <w:rsid w:val="008D1F64"/>
    <w:rsid w:val="008D20C0"/>
    <w:rsid w:val="008D38A8"/>
    <w:rsid w:val="008E20A0"/>
    <w:rsid w:val="008E425D"/>
    <w:rsid w:val="008E55AC"/>
    <w:rsid w:val="008E574A"/>
    <w:rsid w:val="008E71B3"/>
    <w:rsid w:val="008E7348"/>
    <w:rsid w:val="008F21B1"/>
    <w:rsid w:val="008F22DA"/>
    <w:rsid w:val="008F2A3E"/>
    <w:rsid w:val="008F413E"/>
    <w:rsid w:val="008F4F3B"/>
    <w:rsid w:val="008F5133"/>
    <w:rsid w:val="008F73E6"/>
    <w:rsid w:val="00901C26"/>
    <w:rsid w:val="00902568"/>
    <w:rsid w:val="009043D2"/>
    <w:rsid w:val="00905DBE"/>
    <w:rsid w:val="009100CC"/>
    <w:rsid w:val="009100FE"/>
    <w:rsid w:val="00910D65"/>
    <w:rsid w:val="00914D36"/>
    <w:rsid w:val="00914DAC"/>
    <w:rsid w:val="00915BB9"/>
    <w:rsid w:val="0091673B"/>
    <w:rsid w:val="0092040C"/>
    <w:rsid w:val="00922F10"/>
    <w:rsid w:val="00923E89"/>
    <w:rsid w:val="009241A1"/>
    <w:rsid w:val="00925CE5"/>
    <w:rsid w:val="00926843"/>
    <w:rsid w:val="009269F4"/>
    <w:rsid w:val="00926A40"/>
    <w:rsid w:val="009322DD"/>
    <w:rsid w:val="00932673"/>
    <w:rsid w:val="009416B9"/>
    <w:rsid w:val="0094260B"/>
    <w:rsid w:val="00942B65"/>
    <w:rsid w:val="009446FD"/>
    <w:rsid w:val="009465A3"/>
    <w:rsid w:val="0094757B"/>
    <w:rsid w:val="009558A7"/>
    <w:rsid w:val="00955CDF"/>
    <w:rsid w:val="0095670B"/>
    <w:rsid w:val="009602E0"/>
    <w:rsid w:val="0096112A"/>
    <w:rsid w:val="00963796"/>
    <w:rsid w:val="009640AA"/>
    <w:rsid w:val="0096469B"/>
    <w:rsid w:val="009647CE"/>
    <w:rsid w:val="00964A44"/>
    <w:rsid w:val="00972613"/>
    <w:rsid w:val="00972F11"/>
    <w:rsid w:val="00973B25"/>
    <w:rsid w:val="00973D43"/>
    <w:rsid w:val="009830B0"/>
    <w:rsid w:val="009857FC"/>
    <w:rsid w:val="00985FC7"/>
    <w:rsid w:val="00986757"/>
    <w:rsid w:val="00987E4E"/>
    <w:rsid w:val="00990500"/>
    <w:rsid w:val="00990F9A"/>
    <w:rsid w:val="00991895"/>
    <w:rsid w:val="009920EF"/>
    <w:rsid w:val="009943B0"/>
    <w:rsid w:val="00994B4A"/>
    <w:rsid w:val="00995A42"/>
    <w:rsid w:val="00996679"/>
    <w:rsid w:val="00996CF7"/>
    <w:rsid w:val="009A0040"/>
    <w:rsid w:val="009A06FD"/>
    <w:rsid w:val="009A0802"/>
    <w:rsid w:val="009A22B5"/>
    <w:rsid w:val="009A26D0"/>
    <w:rsid w:val="009A3ED4"/>
    <w:rsid w:val="009A4050"/>
    <w:rsid w:val="009A41E0"/>
    <w:rsid w:val="009A4B63"/>
    <w:rsid w:val="009A69D2"/>
    <w:rsid w:val="009A6EE1"/>
    <w:rsid w:val="009A7A3B"/>
    <w:rsid w:val="009B0470"/>
    <w:rsid w:val="009B0BD1"/>
    <w:rsid w:val="009B2C41"/>
    <w:rsid w:val="009B3A17"/>
    <w:rsid w:val="009B5E21"/>
    <w:rsid w:val="009C113D"/>
    <w:rsid w:val="009C276B"/>
    <w:rsid w:val="009C492B"/>
    <w:rsid w:val="009C7D15"/>
    <w:rsid w:val="009C7DB5"/>
    <w:rsid w:val="009D155E"/>
    <w:rsid w:val="009D23D8"/>
    <w:rsid w:val="009D43F0"/>
    <w:rsid w:val="009E05DC"/>
    <w:rsid w:val="009E0CD7"/>
    <w:rsid w:val="009E174D"/>
    <w:rsid w:val="009E2261"/>
    <w:rsid w:val="009E3CA9"/>
    <w:rsid w:val="009F28C0"/>
    <w:rsid w:val="009F2F08"/>
    <w:rsid w:val="009F37EB"/>
    <w:rsid w:val="009F45AF"/>
    <w:rsid w:val="009F6A63"/>
    <w:rsid w:val="009F79D0"/>
    <w:rsid w:val="00A04227"/>
    <w:rsid w:val="00A057D7"/>
    <w:rsid w:val="00A101AE"/>
    <w:rsid w:val="00A105B6"/>
    <w:rsid w:val="00A10AE4"/>
    <w:rsid w:val="00A12389"/>
    <w:rsid w:val="00A135E8"/>
    <w:rsid w:val="00A13A75"/>
    <w:rsid w:val="00A22E02"/>
    <w:rsid w:val="00A246ED"/>
    <w:rsid w:val="00A250FE"/>
    <w:rsid w:val="00A2568B"/>
    <w:rsid w:val="00A2637D"/>
    <w:rsid w:val="00A26F36"/>
    <w:rsid w:val="00A27E48"/>
    <w:rsid w:val="00A31AB6"/>
    <w:rsid w:val="00A31B9A"/>
    <w:rsid w:val="00A325F6"/>
    <w:rsid w:val="00A37F88"/>
    <w:rsid w:val="00A37F91"/>
    <w:rsid w:val="00A405EF"/>
    <w:rsid w:val="00A4113A"/>
    <w:rsid w:val="00A427BA"/>
    <w:rsid w:val="00A43203"/>
    <w:rsid w:val="00A46F46"/>
    <w:rsid w:val="00A47048"/>
    <w:rsid w:val="00A510AE"/>
    <w:rsid w:val="00A5177D"/>
    <w:rsid w:val="00A5393F"/>
    <w:rsid w:val="00A559FF"/>
    <w:rsid w:val="00A5673C"/>
    <w:rsid w:val="00A57C73"/>
    <w:rsid w:val="00A62248"/>
    <w:rsid w:val="00A71270"/>
    <w:rsid w:val="00A71CF5"/>
    <w:rsid w:val="00A72A0A"/>
    <w:rsid w:val="00A74431"/>
    <w:rsid w:val="00A77E61"/>
    <w:rsid w:val="00A8251F"/>
    <w:rsid w:val="00A839FF"/>
    <w:rsid w:val="00A854F8"/>
    <w:rsid w:val="00A863C6"/>
    <w:rsid w:val="00A87526"/>
    <w:rsid w:val="00AA1F59"/>
    <w:rsid w:val="00AA2DDC"/>
    <w:rsid w:val="00AA443F"/>
    <w:rsid w:val="00AB0122"/>
    <w:rsid w:val="00AB1068"/>
    <w:rsid w:val="00AB137A"/>
    <w:rsid w:val="00AB2D14"/>
    <w:rsid w:val="00AC4316"/>
    <w:rsid w:val="00AC52C2"/>
    <w:rsid w:val="00AC5918"/>
    <w:rsid w:val="00AC6C45"/>
    <w:rsid w:val="00AC6E1A"/>
    <w:rsid w:val="00AC7ACC"/>
    <w:rsid w:val="00AC7D30"/>
    <w:rsid w:val="00AD032E"/>
    <w:rsid w:val="00AD0BB5"/>
    <w:rsid w:val="00AD1E8C"/>
    <w:rsid w:val="00AD2822"/>
    <w:rsid w:val="00AD4362"/>
    <w:rsid w:val="00AD4544"/>
    <w:rsid w:val="00AE1E4C"/>
    <w:rsid w:val="00AE4C1A"/>
    <w:rsid w:val="00AE5819"/>
    <w:rsid w:val="00AF0606"/>
    <w:rsid w:val="00AF06D5"/>
    <w:rsid w:val="00AF079D"/>
    <w:rsid w:val="00AF198A"/>
    <w:rsid w:val="00AF2C52"/>
    <w:rsid w:val="00B01D07"/>
    <w:rsid w:val="00B02EA3"/>
    <w:rsid w:val="00B076BC"/>
    <w:rsid w:val="00B13146"/>
    <w:rsid w:val="00B1325C"/>
    <w:rsid w:val="00B13284"/>
    <w:rsid w:val="00B144AD"/>
    <w:rsid w:val="00B15B38"/>
    <w:rsid w:val="00B215A6"/>
    <w:rsid w:val="00B217B1"/>
    <w:rsid w:val="00B21F10"/>
    <w:rsid w:val="00B24BFA"/>
    <w:rsid w:val="00B3197D"/>
    <w:rsid w:val="00B3280F"/>
    <w:rsid w:val="00B34A5D"/>
    <w:rsid w:val="00B34D16"/>
    <w:rsid w:val="00B36342"/>
    <w:rsid w:val="00B37414"/>
    <w:rsid w:val="00B37F27"/>
    <w:rsid w:val="00B40916"/>
    <w:rsid w:val="00B41C85"/>
    <w:rsid w:val="00B43715"/>
    <w:rsid w:val="00B4527D"/>
    <w:rsid w:val="00B456C8"/>
    <w:rsid w:val="00B464D1"/>
    <w:rsid w:val="00B47ABF"/>
    <w:rsid w:val="00B5099A"/>
    <w:rsid w:val="00B533A8"/>
    <w:rsid w:val="00B55593"/>
    <w:rsid w:val="00B5778B"/>
    <w:rsid w:val="00B61059"/>
    <w:rsid w:val="00B6167E"/>
    <w:rsid w:val="00B618AA"/>
    <w:rsid w:val="00B62426"/>
    <w:rsid w:val="00B63740"/>
    <w:rsid w:val="00B75AD7"/>
    <w:rsid w:val="00B75E83"/>
    <w:rsid w:val="00B82137"/>
    <w:rsid w:val="00B83CF8"/>
    <w:rsid w:val="00B83EB7"/>
    <w:rsid w:val="00B84C3E"/>
    <w:rsid w:val="00B85846"/>
    <w:rsid w:val="00B87B79"/>
    <w:rsid w:val="00B90CA1"/>
    <w:rsid w:val="00B919AD"/>
    <w:rsid w:val="00B93549"/>
    <w:rsid w:val="00B936E6"/>
    <w:rsid w:val="00B941DF"/>
    <w:rsid w:val="00B95411"/>
    <w:rsid w:val="00BA6251"/>
    <w:rsid w:val="00BA6275"/>
    <w:rsid w:val="00BB1537"/>
    <w:rsid w:val="00BB29C2"/>
    <w:rsid w:val="00BB3EE6"/>
    <w:rsid w:val="00BB42F1"/>
    <w:rsid w:val="00BB654E"/>
    <w:rsid w:val="00BB6C5B"/>
    <w:rsid w:val="00BB6DA8"/>
    <w:rsid w:val="00BC1438"/>
    <w:rsid w:val="00BC1EF9"/>
    <w:rsid w:val="00BC2671"/>
    <w:rsid w:val="00BC281F"/>
    <w:rsid w:val="00BC66EC"/>
    <w:rsid w:val="00BD171E"/>
    <w:rsid w:val="00BD22A5"/>
    <w:rsid w:val="00BD2D0D"/>
    <w:rsid w:val="00BD36DC"/>
    <w:rsid w:val="00BD5AFB"/>
    <w:rsid w:val="00BD6835"/>
    <w:rsid w:val="00BD73A8"/>
    <w:rsid w:val="00BE0227"/>
    <w:rsid w:val="00BE14B3"/>
    <w:rsid w:val="00BE3B96"/>
    <w:rsid w:val="00BE56BC"/>
    <w:rsid w:val="00BE62B9"/>
    <w:rsid w:val="00BF0A6D"/>
    <w:rsid w:val="00BF1CE7"/>
    <w:rsid w:val="00BF236B"/>
    <w:rsid w:val="00BF2DBD"/>
    <w:rsid w:val="00BF3E16"/>
    <w:rsid w:val="00BF4695"/>
    <w:rsid w:val="00BF586B"/>
    <w:rsid w:val="00C00462"/>
    <w:rsid w:val="00C02753"/>
    <w:rsid w:val="00C03784"/>
    <w:rsid w:val="00C03C1C"/>
    <w:rsid w:val="00C101E4"/>
    <w:rsid w:val="00C14F07"/>
    <w:rsid w:val="00C173C6"/>
    <w:rsid w:val="00C22010"/>
    <w:rsid w:val="00C22CE2"/>
    <w:rsid w:val="00C247B7"/>
    <w:rsid w:val="00C2758A"/>
    <w:rsid w:val="00C27CF3"/>
    <w:rsid w:val="00C304DB"/>
    <w:rsid w:val="00C342D2"/>
    <w:rsid w:val="00C37C2B"/>
    <w:rsid w:val="00C37D0F"/>
    <w:rsid w:val="00C40D24"/>
    <w:rsid w:val="00C42077"/>
    <w:rsid w:val="00C426C9"/>
    <w:rsid w:val="00C42A97"/>
    <w:rsid w:val="00C42C62"/>
    <w:rsid w:val="00C42E9D"/>
    <w:rsid w:val="00C43252"/>
    <w:rsid w:val="00C43721"/>
    <w:rsid w:val="00C45BCC"/>
    <w:rsid w:val="00C47F03"/>
    <w:rsid w:val="00C50AF8"/>
    <w:rsid w:val="00C529A4"/>
    <w:rsid w:val="00C52D59"/>
    <w:rsid w:val="00C536E3"/>
    <w:rsid w:val="00C53778"/>
    <w:rsid w:val="00C603F8"/>
    <w:rsid w:val="00C60817"/>
    <w:rsid w:val="00C62881"/>
    <w:rsid w:val="00C664D0"/>
    <w:rsid w:val="00C66DBE"/>
    <w:rsid w:val="00C720A2"/>
    <w:rsid w:val="00C73617"/>
    <w:rsid w:val="00C75353"/>
    <w:rsid w:val="00C7565F"/>
    <w:rsid w:val="00C7569D"/>
    <w:rsid w:val="00C8114E"/>
    <w:rsid w:val="00C8197C"/>
    <w:rsid w:val="00C81C90"/>
    <w:rsid w:val="00C821CD"/>
    <w:rsid w:val="00C82BE7"/>
    <w:rsid w:val="00C8521A"/>
    <w:rsid w:val="00C85853"/>
    <w:rsid w:val="00C90C4E"/>
    <w:rsid w:val="00C91277"/>
    <w:rsid w:val="00C931AC"/>
    <w:rsid w:val="00C934B8"/>
    <w:rsid w:val="00C9542D"/>
    <w:rsid w:val="00C95A56"/>
    <w:rsid w:val="00C95B6A"/>
    <w:rsid w:val="00C95CFD"/>
    <w:rsid w:val="00C960B7"/>
    <w:rsid w:val="00C96516"/>
    <w:rsid w:val="00C97777"/>
    <w:rsid w:val="00CA0276"/>
    <w:rsid w:val="00CA1D20"/>
    <w:rsid w:val="00CA237B"/>
    <w:rsid w:val="00CA3B56"/>
    <w:rsid w:val="00CA4CF1"/>
    <w:rsid w:val="00CA51F8"/>
    <w:rsid w:val="00CA57C1"/>
    <w:rsid w:val="00CA5877"/>
    <w:rsid w:val="00CA7BAA"/>
    <w:rsid w:val="00CB0381"/>
    <w:rsid w:val="00CB1975"/>
    <w:rsid w:val="00CB1B97"/>
    <w:rsid w:val="00CB4823"/>
    <w:rsid w:val="00CB7CC8"/>
    <w:rsid w:val="00CC4770"/>
    <w:rsid w:val="00CC503E"/>
    <w:rsid w:val="00CC52D8"/>
    <w:rsid w:val="00CC59EA"/>
    <w:rsid w:val="00CC5BF0"/>
    <w:rsid w:val="00CC6569"/>
    <w:rsid w:val="00CC71BF"/>
    <w:rsid w:val="00CC76AB"/>
    <w:rsid w:val="00CD3765"/>
    <w:rsid w:val="00CD50A8"/>
    <w:rsid w:val="00CD67DE"/>
    <w:rsid w:val="00CD7369"/>
    <w:rsid w:val="00CE168B"/>
    <w:rsid w:val="00CE2347"/>
    <w:rsid w:val="00CE3AAF"/>
    <w:rsid w:val="00CF0D89"/>
    <w:rsid w:val="00CF2953"/>
    <w:rsid w:val="00CF3688"/>
    <w:rsid w:val="00CF4358"/>
    <w:rsid w:val="00CF6E4A"/>
    <w:rsid w:val="00D004C1"/>
    <w:rsid w:val="00D00631"/>
    <w:rsid w:val="00D02A2C"/>
    <w:rsid w:val="00D02DD0"/>
    <w:rsid w:val="00D02FE9"/>
    <w:rsid w:val="00D0409A"/>
    <w:rsid w:val="00D103EC"/>
    <w:rsid w:val="00D1052D"/>
    <w:rsid w:val="00D16689"/>
    <w:rsid w:val="00D215FC"/>
    <w:rsid w:val="00D2490C"/>
    <w:rsid w:val="00D24FDA"/>
    <w:rsid w:val="00D254B2"/>
    <w:rsid w:val="00D2575A"/>
    <w:rsid w:val="00D26344"/>
    <w:rsid w:val="00D30846"/>
    <w:rsid w:val="00D30CF9"/>
    <w:rsid w:val="00D30DDC"/>
    <w:rsid w:val="00D31F93"/>
    <w:rsid w:val="00D3234B"/>
    <w:rsid w:val="00D32948"/>
    <w:rsid w:val="00D32E86"/>
    <w:rsid w:val="00D36388"/>
    <w:rsid w:val="00D364CF"/>
    <w:rsid w:val="00D3670B"/>
    <w:rsid w:val="00D4234A"/>
    <w:rsid w:val="00D4278C"/>
    <w:rsid w:val="00D43CAB"/>
    <w:rsid w:val="00D443F2"/>
    <w:rsid w:val="00D44D5E"/>
    <w:rsid w:val="00D45F9E"/>
    <w:rsid w:val="00D50ED8"/>
    <w:rsid w:val="00D53306"/>
    <w:rsid w:val="00D558F3"/>
    <w:rsid w:val="00D61A88"/>
    <w:rsid w:val="00D61DCA"/>
    <w:rsid w:val="00D64171"/>
    <w:rsid w:val="00D70353"/>
    <w:rsid w:val="00D71CC4"/>
    <w:rsid w:val="00D728B8"/>
    <w:rsid w:val="00D747D5"/>
    <w:rsid w:val="00D76ACD"/>
    <w:rsid w:val="00D81E0B"/>
    <w:rsid w:val="00D85CDF"/>
    <w:rsid w:val="00D86E76"/>
    <w:rsid w:val="00D905D4"/>
    <w:rsid w:val="00D90C4E"/>
    <w:rsid w:val="00D9136C"/>
    <w:rsid w:val="00D95820"/>
    <w:rsid w:val="00DA0B06"/>
    <w:rsid w:val="00DA2DD1"/>
    <w:rsid w:val="00DA3C96"/>
    <w:rsid w:val="00DA5677"/>
    <w:rsid w:val="00DA5F87"/>
    <w:rsid w:val="00DA6309"/>
    <w:rsid w:val="00DA79DF"/>
    <w:rsid w:val="00DB3CF2"/>
    <w:rsid w:val="00DB494C"/>
    <w:rsid w:val="00DB77F1"/>
    <w:rsid w:val="00DB7AD6"/>
    <w:rsid w:val="00DC037B"/>
    <w:rsid w:val="00DC1D0B"/>
    <w:rsid w:val="00DC3B15"/>
    <w:rsid w:val="00DC733A"/>
    <w:rsid w:val="00DC77E4"/>
    <w:rsid w:val="00DD1977"/>
    <w:rsid w:val="00DD7063"/>
    <w:rsid w:val="00DD7FE4"/>
    <w:rsid w:val="00DE1D77"/>
    <w:rsid w:val="00DE4CA7"/>
    <w:rsid w:val="00DE5F22"/>
    <w:rsid w:val="00DE6817"/>
    <w:rsid w:val="00DE7125"/>
    <w:rsid w:val="00DE7A7E"/>
    <w:rsid w:val="00DF39A6"/>
    <w:rsid w:val="00DF6DA9"/>
    <w:rsid w:val="00DF7F36"/>
    <w:rsid w:val="00E02F96"/>
    <w:rsid w:val="00E03264"/>
    <w:rsid w:val="00E05659"/>
    <w:rsid w:val="00E0798C"/>
    <w:rsid w:val="00E11835"/>
    <w:rsid w:val="00E12A0F"/>
    <w:rsid w:val="00E13AE0"/>
    <w:rsid w:val="00E1559E"/>
    <w:rsid w:val="00E1651F"/>
    <w:rsid w:val="00E1702E"/>
    <w:rsid w:val="00E176CD"/>
    <w:rsid w:val="00E17CEC"/>
    <w:rsid w:val="00E21270"/>
    <w:rsid w:val="00E33AA0"/>
    <w:rsid w:val="00E33B04"/>
    <w:rsid w:val="00E342F7"/>
    <w:rsid w:val="00E34692"/>
    <w:rsid w:val="00E358C0"/>
    <w:rsid w:val="00E3605A"/>
    <w:rsid w:val="00E41A2C"/>
    <w:rsid w:val="00E42267"/>
    <w:rsid w:val="00E43DD8"/>
    <w:rsid w:val="00E44FE2"/>
    <w:rsid w:val="00E462C9"/>
    <w:rsid w:val="00E469A2"/>
    <w:rsid w:val="00E47C02"/>
    <w:rsid w:val="00E5145E"/>
    <w:rsid w:val="00E520A9"/>
    <w:rsid w:val="00E52420"/>
    <w:rsid w:val="00E53451"/>
    <w:rsid w:val="00E55223"/>
    <w:rsid w:val="00E55247"/>
    <w:rsid w:val="00E55B32"/>
    <w:rsid w:val="00E61EC1"/>
    <w:rsid w:val="00E6616E"/>
    <w:rsid w:val="00E670F8"/>
    <w:rsid w:val="00E67E50"/>
    <w:rsid w:val="00E71393"/>
    <w:rsid w:val="00E717F2"/>
    <w:rsid w:val="00E7275E"/>
    <w:rsid w:val="00E73AA5"/>
    <w:rsid w:val="00E748CD"/>
    <w:rsid w:val="00E807B6"/>
    <w:rsid w:val="00E80BB7"/>
    <w:rsid w:val="00E80D88"/>
    <w:rsid w:val="00E820F9"/>
    <w:rsid w:val="00E8356F"/>
    <w:rsid w:val="00E84B85"/>
    <w:rsid w:val="00E86D6B"/>
    <w:rsid w:val="00E9093B"/>
    <w:rsid w:val="00E90A61"/>
    <w:rsid w:val="00E915C4"/>
    <w:rsid w:val="00E918BA"/>
    <w:rsid w:val="00E93B97"/>
    <w:rsid w:val="00E9679A"/>
    <w:rsid w:val="00EA0D64"/>
    <w:rsid w:val="00EA10AF"/>
    <w:rsid w:val="00EA1691"/>
    <w:rsid w:val="00EA3350"/>
    <w:rsid w:val="00EB110B"/>
    <w:rsid w:val="00EB1988"/>
    <w:rsid w:val="00EB269E"/>
    <w:rsid w:val="00EB28B8"/>
    <w:rsid w:val="00EB51AE"/>
    <w:rsid w:val="00EB5CDE"/>
    <w:rsid w:val="00EB6984"/>
    <w:rsid w:val="00EB7106"/>
    <w:rsid w:val="00EC2D24"/>
    <w:rsid w:val="00ED55A9"/>
    <w:rsid w:val="00ED6A31"/>
    <w:rsid w:val="00ED726D"/>
    <w:rsid w:val="00EE0C7C"/>
    <w:rsid w:val="00EE1B9A"/>
    <w:rsid w:val="00EE2E9C"/>
    <w:rsid w:val="00EE2EB3"/>
    <w:rsid w:val="00EE3352"/>
    <w:rsid w:val="00EE3416"/>
    <w:rsid w:val="00EE4383"/>
    <w:rsid w:val="00EE4F32"/>
    <w:rsid w:val="00EF080C"/>
    <w:rsid w:val="00EF215B"/>
    <w:rsid w:val="00EF3213"/>
    <w:rsid w:val="00EF4109"/>
    <w:rsid w:val="00EF435D"/>
    <w:rsid w:val="00EF4A14"/>
    <w:rsid w:val="00EF4F30"/>
    <w:rsid w:val="00EF5AFA"/>
    <w:rsid w:val="00EF6F6C"/>
    <w:rsid w:val="00F01472"/>
    <w:rsid w:val="00F060EF"/>
    <w:rsid w:val="00F06141"/>
    <w:rsid w:val="00F06609"/>
    <w:rsid w:val="00F141BB"/>
    <w:rsid w:val="00F145F3"/>
    <w:rsid w:val="00F15974"/>
    <w:rsid w:val="00F15E8F"/>
    <w:rsid w:val="00F17DC8"/>
    <w:rsid w:val="00F201FF"/>
    <w:rsid w:val="00F2171B"/>
    <w:rsid w:val="00F226D8"/>
    <w:rsid w:val="00F2314F"/>
    <w:rsid w:val="00F26EAB"/>
    <w:rsid w:val="00F35EF3"/>
    <w:rsid w:val="00F40C62"/>
    <w:rsid w:val="00F4257A"/>
    <w:rsid w:val="00F4267D"/>
    <w:rsid w:val="00F42B66"/>
    <w:rsid w:val="00F44E89"/>
    <w:rsid w:val="00F4536C"/>
    <w:rsid w:val="00F46A3E"/>
    <w:rsid w:val="00F46E45"/>
    <w:rsid w:val="00F5535C"/>
    <w:rsid w:val="00F55F7C"/>
    <w:rsid w:val="00F5725F"/>
    <w:rsid w:val="00F60552"/>
    <w:rsid w:val="00F60E30"/>
    <w:rsid w:val="00F63AAC"/>
    <w:rsid w:val="00F64187"/>
    <w:rsid w:val="00F669E2"/>
    <w:rsid w:val="00F66A10"/>
    <w:rsid w:val="00F66A22"/>
    <w:rsid w:val="00F66DC6"/>
    <w:rsid w:val="00F66EF8"/>
    <w:rsid w:val="00F671A8"/>
    <w:rsid w:val="00F67393"/>
    <w:rsid w:val="00F70BF2"/>
    <w:rsid w:val="00F7506C"/>
    <w:rsid w:val="00F750E2"/>
    <w:rsid w:val="00F75870"/>
    <w:rsid w:val="00F763A0"/>
    <w:rsid w:val="00F76CF5"/>
    <w:rsid w:val="00F802E6"/>
    <w:rsid w:val="00F802FB"/>
    <w:rsid w:val="00F81CD8"/>
    <w:rsid w:val="00F8256B"/>
    <w:rsid w:val="00F84E1E"/>
    <w:rsid w:val="00F86E52"/>
    <w:rsid w:val="00F87BAC"/>
    <w:rsid w:val="00F9082B"/>
    <w:rsid w:val="00F91032"/>
    <w:rsid w:val="00F9156D"/>
    <w:rsid w:val="00F9169D"/>
    <w:rsid w:val="00F91D1A"/>
    <w:rsid w:val="00F95B36"/>
    <w:rsid w:val="00F9661D"/>
    <w:rsid w:val="00F97250"/>
    <w:rsid w:val="00FA1208"/>
    <w:rsid w:val="00FA303B"/>
    <w:rsid w:val="00FA3A95"/>
    <w:rsid w:val="00FA7CFD"/>
    <w:rsid w:val="00FA7E05"/>
    <w:rsid w:val="00FB0949"/>
    <w:rsid w:val="00FB4D73"/>
    <w:rsid w:val="00FB6473"/>
    <w:rsid w:val="00FB6523"/>
    <w:rsid w:val="00FC0516"/>
    <w:rsid w:val="00FC0CC6"/>
    <w:rsid w:val="00FC3B78"/>
    <w:rsid w:val="00FC3FAD"/>
    <w:rsid w:val="00FC4725"/>
    <w:rsid w:val="00FC53B4"/>
    <w:rsid w:val="00FD0CA9"/>
    <w:rsid w:val="00FD1E8B"/>
    <w:rsid w:val="00FD4797"/>
    <w:rsid w:val="00FD536F"/>
    <w:rsid w:val="00FD7AF1"/>
    <w:rsid w:val="00FE0BEE"/>
    <w:rsid w:val="00FE51D3"/>
    <w:rsid w:val="00FE7BB1"/>
    <w:rsid w:val="00FF4922"/>
    <w:rsid w:val="00FF5CEC"/>
    <w:rsid w:val="00FF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2A1F369-1EB5-2341-806F-A11D2670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25E"/>
    <w:rPr>
      <w:sz w:val="24"/>
      <w:szCs w:val="24"/>
    </w:rPr>
  </w:style>
  <w:style w:type="paragraph" w:styleId="1">
    <w:name w:val="heading 1"/>
    <w:basedOn w:val="a"/>
    <w:next w:val="a"/>
    <w:link w:val="10"/>
    <w:qFormat/>
    <w:rsid w:val="00707FCA"/>
    <w:pPr>
      <w:keepNext/>
      <w:spacing w:before="240" w:after="60"/>
      <w:outlineLvl w:val="0"/>
    </w:pPr>
    <w:rPr>
      <w:rFonts w:ascii="Arial" w:hAnsi="Arial"/>
      <w:b/>
      <w:bCs/>
      <w:kern w:val="32"/>
      <w:sz w:val="32"/>
      <w:szCs w:val="32"/>
      <w:lang w:val="x-none" w:eastAsia="ru-RU"/>
    </w:rPr>
  </w:style>
  <w:style w:type="paragraph" w:styleId="2">
    <w:name w:val="heading 2"/>
    <w:basedOn w:val="a"/>
    <w:next w:val="a"/>
    <w:link w:val="20"/>
    <w:semiHidden/>
    <w:unhideWhenUsed/>
    <w:qFormat/>
    <w:rsid w:val="0027292F"/>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EA10AF"/>
    <w:pPr>
      <w:keepNext/>
      <w:spacing w:before="240" w:after="60"/>
      <w:outlineLvl w:val="2"/>
    </w:pPr>
    <w:rPr>
      <w:rFonts w:ascii="Calibri Light" w:hAnsi="Calibri Light"/>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2"/>
    <w:basedOn w:val="a"/>
    <w:link w:val="22"/>
    <w:unhideWhenUsed/>
    <w:rsid w:val="000A625E"/>
    <w:pPr>
      <w:spacing w:after="120" w:line="480" w:lineRule="auto"/>
    </w:pPr>
    <w:rPr>
      <w:lang w:val="ru-RU"/>
    </w:rPr>
  </w:style>
  <w:style w:type="character" w:customStyle="1" w:styleId="22">
    <w:name w:val="Основний текст 2 Знак"/>
    <w:link w:val="21"/>
    <w:locked/>
    <w:rsid w:val="000A625E"/>
    <w:rPr>
      <w:sz w:val="24"/>
      <w:szCs w:val="24"/>
      <w:lang w:val="ru-RU" w:eastAsia="uk-UA" w:bidi="ar-SA"/>
    </w:rPr>
  </w:style>
  <w:style w:type="paragraph" w:customStyle="1" w:styleId="BodyText2">
    <w:name w:val="Body Text 2"/>
    <w:basedOn w:val="a"/>
    <w:rsid w:val="000A625E"/>
    <w:pPr>
      <w:overflowPunct w:val="0"/>
      <w:autoSpaceDE w:val="0"/>
      <w:autoSpaceDN w:val="0"/>
      <w:adjustRightInd w:val="0"/>
      <w:ind w:left="5812"/>
      <w:jc w:val="right"/>
      <w:textAlignment w:val="baseline"/>
    </w:pPr>
    <w:rPr>
      <w:sz w:val="26"/>
      <w:szCs w:val="20"/>
      <w:lang w:eastAsia="ru-RU"/>
    </w:rPr>
  </w:style>
  <w:style w:type="paragraph" w:styleId="a3">
    <w:name w:val="Body Text"/>
    <w:basedOn w:val="a"/>
    <w:link w:val="a4"/>
    <w:rsid w:val="000A625E"/>
    <w:pPr>
      <w:spacing w:after="120"/>
    </w:pPr>
    <w:rPr>
      <w:lang w:val="x-none" w:eastAsia="x-none"/>
    </w:rPr>
  </w:style>
  <w:style w:type="paragraph" w:styleId="a5">
    <w:name w:val="Balloon Text"/>
    <w:basedOn w:val="a"/>
    <w:link w:val="a6"/>
    <w:semiHidden/>
    <w:rsid w:val="00041996"/>
    <w:rPr>
      <w:rFonts w:ascii="Tahoma" w:hAnsi="Tahoma"/>
      <w:sz w:val="16"/>
      <w:szCs w:val="16"/>
      <w:lang w:val="x-none" w:eastAsia="x-none"/>
    </w:rPr>
  </w:style>
  <w:style w:type="paragraph" w:styleId="a7">
    <w:name w:val="caption"/>
    <w:basedOn w:val="a"/>
    <w:next w:val="a"/>
    <w:qFormat/>
    <w:rsid w:val="00D3670B"/>
    <w:pPr>
      <w:widowControl w:val="0"/>
      <w:spacing w:line="400" w:lineRule="exact"/>
      <w:ind w:left="1276" w:right="361" w:hanging="567"/>
      <w:jc w:val="center"/>
    </w:pPr>
    <w:rPr>
      <w:b/>
      <w:sz w:val="32"/>
      <w:szCs w:val="20"/>
      <w:lang w:val="ru-RU" w:eastAsia="ru-RU"/>
    </w:rPr>
  </w:style>
  <w:style w:type="paragraph" w:customStyle="1" w:styleId="Normal">
    <w:name w:val="Normal"/>
    <w:rsid w:val="00D3670B"/>
    <w:rPr>
      <w:snapToGrid w:val="0"/>
      <w:lang w:eastAsia="ru-RU"/>
    </w:rPr>
  </w:style>
  <w:style w:type="paragraph" w:styleId="a8">
    <w:name w:val="Title"/>
    <w:aliases w:val="Название"/>
    <w:basedOn w:val="a"/>
    <w:link w:val="a9"/>
    <w:uiPriority w:val="10"/>
    <w:qFormat/>
    <w:rsid w:val="00D3670B"/>
    <w:pPr>
      <w:jc w:val="center"/>
      <w:outlineLvl w:val="0"/>
    </w:pPr>
    <w:rPr>
      <w:b/>
      <w:sz w:val="32"/>
      <w:szCs w:val="32"/>
      <w:lang w:val="ru-RU" w:eastAsia="ru-RU"/>
    </w:rPr>
  </w:style>
  <w:style w:type="paragraph" w:styleId="aa">
    <w:name w:val="header"/>
    <w:basedOn w:val="a"/>
    <w:link w:val="ab"/>
    <w:rsid w:val="00A46F46"/>
    <w:pPr>
      <w:tabs>
        <w:tab w:val="center" w:pos="4677"/>
        <w:tab w:val="right" w:pos="9355"/>
      </w:tabs>
    </w:pPr>
    <w:rPr>
      <w:lang w:val="x-none" w:eastAsia="x-none"/>
    </w:rPr>
  </w:style>
  <w:style w:type="character" w:styleId="ac">
    <w:name w:val="page number"/>
    <w:basedOn w:val="a0"/>
    <w:rsid w:val="00A46F46"/>
  </w:style>
  <w:style w:type="character" w:styleId="ad">
    <w:name w:val="Hyperlink"/>
    <w:uiPriority w:val="99"/>
    <w:unhideWhenUsed/>
    <w:rsid w:val="00D81E0B"/>
    <w:rPr>
      <w:color w:val="0000FF"/>
      <w:u w:val="single"/>
    </w:rPr>
  </w:style>
  <w:style w:type="paragraph" w:styleId="ae">
    <w:name w:val="List Paragraph"/>
    <w:basedOn w:val="a"/>
    <w:qFormat/>
    <w:rsid w:val="008E20A0"/>
    <w:pPr>
      <w:spacing w:after="200" w:line="276" w:lineRule="auto"/>
      <w:ind w:left="720"/>
      <w:contextualSpacing/>
    </w:pPr>
    <w:rPr>
      <w:rFonts w:ascii="Calibri" w:eastAsia="Calibri" w:hAnsi="Calibri" w:cs="Calibri"/>
      <w:sz w:val="22"/>
      <w:szCs w:val="22"/>
      <w:lang w:eastAsia="zh-CN"/>
    </w:rPr>
  </w:style>
  <w:style w:type="paragraph" w:styleId="af">
    <w:name w:val="Body Text Indent"/>
    <w:basedOn w:val="a"/>
    <w:link w:val="af0"/>
    <w:rsid w:val="006543D1"/>
    <w:pPr>
      <w:spacing w:after="120"/>
      <w:ind w:left="283"/>
    </w:pPr>
    <w:rPr>
      <w:lang w:val="x-none" w:eastAsia="x-none"/>
    </w:rPr>
  </w:style>
  <w:style w:type="character" w:customStyle="1" w:styleId="af0">
    <w:name w:val="Основний текст з відступом Знак"/>
    <w:link w:val="af"/>
    <w:rsid w:val="006543D1"/>
    <w:rPr>
      <w:sz w:val="24"/>
      <w:szCs w:val="24"/>
    </w:rPr>
  </w:style>
  <w:style w:type="paragraph" w:styleId="af1">
    <w:name w:val="Normal (Web)"/>
    <w:basedOn w:val="a"/>
    <w:uiPriority w:val="99"/>
    <w:rsid w:val="00000AB4"/>
    <w:pPr>
      <w:spacing w:before="100" w:beforeAutospacing="1" w:after="100" w:afterAutospacing="1"/>
    </w:pPr>
    <w:rPr>
      <w:lang w:val="ru-RU" w:eastAsia="ru-RU"/>
    </w:rPr>
  </w:style>
  <w:style w:type="character" w:customStyle="1" w:styleId="20">
    <w:name w:val="Заголовок 2 Знак"/>
    <w:link w:val="2"/>
    <w:semiHidden/>
    <w:rsid w:val="0027292F"/>
    <w:rPr>
      <w:rFonts w:ascii="Calibri Light" w:eastAsia="Times New Roman" w:hAnsi="Calibri Light" w:cs="Times New Roman"/>
      <w:b/>
      <w:bCs/>
      <w:i/>
      <w:iCs/>
      <w:sz w:val="28"/>
      <w:szCs w:val="28"/>
      <w:lang w:val="uk-UA" w:eastAsia="uk-UA"/>
    </w:rPr>
  </w:style>
  <w:style w:type="paragraph" w:customStyle="1" w:styleId="docdata">
    <w:name w:val="docdata"/>
    <w:aliases w:val="docy,v5,30354,baiaagaaboqcaaadpheaaawycqaaaaaaaaaaaaaaaaaaaaaaaaaaaaaaaaaaaaaaaaaaaaaaaaaaaaaaaaaaaaaaaaaaaaaaaaaaaaaaaaaaaaaaaaaaaaaaaaaaaaaaaaaaaaaaaaaaaaaaaaaaaaaaaaaaaaaaaaaaaaaaaaaaaaaaaaaaaaaaaaaaaaaaaaaaaaaaaaaaaaaaaaaaaaaaaaaaaaaaaaaaaaa"/>
    <w:basedOn w:val="a"/>
    <w:rsid w:val="0027292F"/>
    <w:pPr>
      <w:spacing w:before="100" w:beforeAutospacing="1" w:after="100" w:afterAutospacing="1"/>
    </w:pPr>
    <w:rPr>
      <w:lang w:val="ru-RU" w:eastAsia="ru-RU"/>
    </w:rPr>
  </w:style>
  <w:style w:type="character" w:styleId="af2">
    <w:name w:val="Strong"/>
    <w:uiPriority w:val="22"/>
    <w:qFormat/>
    <w:rsid w:val="00E7275E"/>
    <w:rPr>
      <w:b/>
      <w:bCs/>
    </w:rPr>
  </w:style>
  <w:style w:type="character" w:styleId="af3">
    <w:name w:val="Emphasis"/>
    <w:uiPriority w:val="20"/>
    <w:qFormat/>
    <w:rsid w:val="00EA0D64"/>
    <w:rPr>
      <w:i/>
      <w:iCs/>
    </w:rPr>
  </w:style>
  <w:style w:type="paragraph" w:customStyle="1" w:styleId="FR1">
    <w:name w:val="FR1"/>
    <w:rsid w:val="00F2314F"/>
    <w:pPr>
      <w:widowControl w:val="0"/>
      <w:spacing w:line="300" w:lineRule="auto"/>
      <w:ind w:left="280" w:right="200"/>
      <w:jc w:val="center"/>
    </w:pPr>
    <w:rPr>
      <w:b/>
      <w:snapToGrid w:val="0"/>
      <w:sz w:val="32"/>
      <w:lang w:val="ru-RU" w:eastAsia="ru-RU"/>
    </w:rPr>
  </w:style>
  <w:style w:type="character" w:customStyle="1" w:styleId="30">
    <w:name w:val="Заголовок 3 Знак"/>
    <w:link w:val="3"/>
    <w:semiHidden/>
    <w:rsid w:val="00EA10AF"/>
    <w:rPr>
      <w:rFonts w:ascii="Calibri Light" w:eastAsia="Times New Roman" w:hAnsi="Calibri Light" w:cs="Times New Roman"/>
      <w:b/>
      <w:bCs/>
      <w:sz w:val="26"/>
      <w:szCs w:val="26"/>
    </w:rPr>
  </w:style>
  <w:style w:type="paragraph" w:styleId="af4">
    <w:name w:val="Plain Text"/>
    <w:basedOn w:val="a"/>
    <w:link w:val="af5"/>
    <w:rsid w:val="00797947"/>
    <w:rPr>
      <w:rFonts w:ascii="Courier New" w:hAnsi="Courier New"/>
      <w:sz w:val="20"/>
      <w:szCs w:val="20"/>
      <w:lang w:val="x-none" w:eastAsia="ru-RU"/>
    </w:rPr>
  </w:style>
  <w:style w:type="character" w:customStyle="1" w:styleId="af5">
    <w:name w:val="Текст Знак"/>
    <w:link w:val="af4"/>
    <w:rsid w:val="00797947"/>
    <w:rPr>
      <w:rFonts w:ascii="Courier New" w:hAnsi="Courier New" w:cs="Courier New"/>
      <w:lang w:eastAsia="ru-RU"/>
    </w:rPr>
  </w:style>
  <w:style w:type="paragraph" w:customStyle="1" w:styleId="FR4">
    <w:name w:val="FR4"/>
    <w:rsid w:val="0020191A"/>
    <w:pPr>
      <w:widowControl w:val="0"/>
      <w:spacing w:before="120"/>
      <w:jc w:val="both"/>
    </w:pPr>
    <w:rPr>
      <w:rFonts w:ascii="Arial" w:hAnsi="Arial"/>
      <w:sz w:val="24"/>
      <w:lang w:val="ru-RU" w:eastAsia="ru-RU"/>
    </w:rPr>
  </w:style>
  <w:style w:type="character" w:customStyle="1" w:styleId="ab">
    <w:name w:val="Верхній колонтитул Знак"/>
    <w:link w:val="aa"/>
    <w:rsid w:val="00B24BFA"/>
    <w:rPr>
      <w:sz w:val="24"/>
      <w:szCs w:val="24"/>
    </w:rPr>
  </w:style>
  <w:style w:type="paragraph" w:styleId="af6">
    <w:name w:val="footer"/>
    <w:basedOn w:val="a"/>
    <w:link w:val="af7"/>
    <w:uiPriority w:val="99"/>
    <w:unhideWhenUsed/>
    <w:rsid w:val="00B24BFA"/>
    <w:pPr>
      <w:tabs>
        <w:tab w:val="center" w:pos="4844"/>
        <w:tab w:val="right" w:pos="9689"/>
      </w:tabs>
    </w:pPr>
    <w:rPr>
      <w:rFonts w:eastAsia="Calibri"/>
      <w:sz w:val="28"/>
      <w:szCs w:val="28"/>
      <w:lang w:val="x-none" w:eastAsia="ru-RU"/>
    </w:rPr>
  </w:style>
  <w:style w:type="character" w:customStyle="1" w:styleId="af7">
    <w:name w:val="Нижній колонтитул Знак"/>
    <w:link w:val="af6"/>
    <w:uiPriority w:val="99"/>
    <w:rsid w:val="00B24BFA"/>
    <w:rPr>
      <w:rFonts w:eastAsia="Calibri"/>
      <w:sz w:val="28"/>
      <w:szCs w:val="28"/>
      <w:lang w:eastAsia="ru-RU"/>
    </w:rPr>
  </w:style>
  <w:style w:type="paragraph" w:customStyle="1" w:styleId="rvps2">
    <w:name w:val="rvps2"/>
    <w:basedOn w:val="a"/>
    <w:rsid w:val="00B24BFA"/>
    <w:pPr>
      <w:spacing w:before="100" w:beforeAutospacing="1" w:after="100" w:afterAutospacing="1"/>
    </w:pPr>
    <w:rPr>
      <w:lang w:val="ru-RU" w:eastAsia="ru-RU"/>
    </w:rPr>
  </w:style>
  <w:style w:type="paragraph" w:customStyle="1" w:styleId="11">
    <w:name w:val="Основний текст1"/>
    <w:basedOn w:val="a"/>
    <w:rsid w:val="00B24BFA"/>
    <w:pPr>
      <w:widowControl w:val="0"/>
      <w:snapToGrid w:val="0"/>
    </w:pPr>
    <w:rPr>
      <w:color w:val="000000"/>
      <w:szCs w:val="20"/>
      <w:lang w:val="ru-RU" w:eastAsia="ru-RU"/>
    </w:rPr>
  </w:style>
  <w:style w:type="paragraph" w:customStyle="1" w:styleId="Default">
    <w:name w:val="Default"/>
    <w:rsid w:val="00B24BFA"/>
    <w:pPr>
      <w:autoSpaceDE w:val="0"/>
      <w:autoSpaceDN w:val="0"/>
      <w:adjustRightInd w:val="0"/>
    </w:pPr>
    <w:rPr>
      <w:rFonts w:eastAsia="Calibri"/>
      <w:color w:val="000000"/>
      <w:sz w:val="24"/>
      <w:szCs w:val="24"/>
      <w:lang w:val="en-US" w:eastAsia="en-US"/>
    </w:rPr>
  </w:style>
  <w:style w:type="character" w:customStyle="1" w:styleId="a6">
    <w:name w:val="Текст у виносці Знак"/>
    <w:link w:val="a5"/>
    <w:semiHidden/>
    <w:rsid w:val="00B24BFA"/>
    <w:rPr>
      <w:rFonts w:ascii="Tahoma" w:hAnsi="Tahoma" w:cs="Tahoma"/>
      <w:sz w:val="16"/>
      <w:szCs w:val="16"/>
    </w:rPr>
  </w:style>
  <w:style w:type="paragraph" w:customStyle="1" w:styleId="msonormalcxspmiddle">
    <w:name w:val="msonormalcxspmiddle"/>
    <w:basedOn w:val="a"/>
    <w:rsid w:val="00B24BFA"/>
    <w:pPr>
      <w:spacing w:before="100" w:beforeAutospacing="1" w:after="100" w:afterAutospacing="1"/>
    </w:pPr>
    <w:rPr>
      <w:lang w:val="ru-RU" w:eastAsia="ru-RU"/>
    </w:rPr>
  </w:style>
  <w:style w:type="character" w:customStyle="1" w:styleId="af8">
    <w:name w:val="Основной текст_"/>
    <w:link w:val="12"/>
    <w:locked/>
    <w:rsid w:val="00B24BFA"/>
    <w:rPr>
      <w:sz w:val="26"/>
      <w:szCs w:val="26"/>
      <w:shd w:val="clear" w:color="auto" w:fill="FFFFFF"/>
    </w:rPr>
  </w:style>
  <w:style w:type="paragraph" w:customStyle="1" w:styleId="12">
    <w:name w:val="Основной текст1"/>
    <w:basedOn w:val="a"/>
    <w:link w:val="af8"/>
    <w:rsid w:val="00B24BFA"/>
    <w:pPr>
      <w:widowControl w:val="0"/>
      <w:shd w:val="clear" w:color="auto" w:fill="FFFFFF"/>
      <w:ind w:firstLine="400"/>
    </w:pPr>
    <w:rPr>
      <w:sz w:val="26"/>
      <w:szCs w:val="26"/>
      <w:lang w:val="x-none" w:eastAsia="x-none"/>
    </w:rPr>
  </w:style>
  <w:style w:type="paragraph" w:customStyle="1" w:styleId="msonormalcxspmiddlecxspmiddle">
    <w:name w:val="msonormalcxspmiddlecxspmiddle"/>
    <w:basedOn w:val="a"/>
    <w:rsid w:val="00B24BFA"/>
    <w:pPr>
      <w:spacing w:before="100" w:beforeAutospacing="1" w:after="100" w:afterAutospacing="1"/>
    </w:pPr>
  </w:style>
  <w:style w:type="paragraph" w:styleId="af9">
    <w:name w:val="No Spacing"/>
    <w:uiPriority w:val="1"/>
    <w:qFormat/>
    <w:rsid w:val="00B24BFA"/>
    <w:rPr>
      <w:rFonts w:ascii="Calibri" w:eastAsia="Calibri" w:hAnsi="Calibri"/>
      <w:sz w:val="22"/>
      <w:szCs w:val="22"/>
      <w:lang w:eastAsia="en-US"/>
    </w:rPr>
  </w:style>
  <w:style w:type="paragraph" w:customStyle="1" w:styleId="rvps14">
    <w:name w:val="rvps14"/>
    <w:basedOn w:val="a"/>
    <w:rsid w:val="00B24BFA"/>
    <w:pPr>
      <w:spacing w:before="100" w:beforeAutospacing="1" w:after="100" w:afterAutospacing="1"/>
    </w:pPr>
  </w:style>
  <w:style w:type="character" w:customStyle="1" w:styleId="10">
    <w:name w:val="Заголовок 1 Знак"/>
    <w:link w:val="1"/>
    <w:rsid w:val="004A404C"/>
    <w:rPr>
      <w:rFonts w:ascii="Arial" w:hAnsi="Arial" w:cs="Arial"/>
      <w:b/>
      <w:bCs/>
      <w:kern w:val="32"/>
      <w:sz w:val="32"/>
      <w:szCs w:val="32"/>
      <w:lang w:eastAsia="ru-RU"/>
    </w:rPr>
  </w:style>
  <w:style w:type="character" w:customStyle="1" w:styleId="a4">
    <w:name w:val="Основний текст Знак"/>
    <w:link w:val="a3"/>
    <w:rsid w:val="004A404C"/>
    <w:rPr>
      <w:sz w:val="24"/>
      <w:szCs w:val="24"/>
    </w:rPr>
  </w:style>
  <w:style w:type="paragraph" w:customStyle="1" w:styleId="13">
    <w:name w:val="1"/>
    <w:basedOn w:val="a"/>
    <w:next w:val="a8"/>
    <w:qFormat/>
    <w:rsid w:val="004A404C"/>
    <w:pPr>
      <w:jc w:val="center"/>
      <w:outlineLvl w:val="0"/>
    </w:pPr>
    <w:rPr>
      <w:b/>
      <w:sz w:val="32"/>
      <w:szCs w:val="32"/>
      <w:lang w:val="ru-RU" w:eastAsia="ru-RU"/>
    </w:rPr>
  </w:style>
  <w:style w:type="character" w:customStyle="1" w:styleId="a9">
    <w:name w:val="Назва Знак"/>
    <w:aliases w:val="Название Знак"/>
    <w:link w:val="a8"/>
    <w:uiPriority w:val="10"/>
    <w:rsid w:val="004A404C"/>
    <w:rPr>
      <w:b/>
      <w:sz w:val="32"/>
      <w:szCs w:val="32"/>
      <w:lang w:val="ru-RU" w:eastAsia="ru-RU"/>
    </w:rPr>
  </w:style>
  <w:style w:type="paragraph" w:customStyle="1" w:styleId="rvps17">
    <w:name w:val="rvps17"/>
    <w:basedOn w:val="a"/>
    <w:rsid w:val="00D90C4E"/>
    <w:pPr>
      <w:spacing w:before="100" w:beforeAutospacing="1" w:after="100" w:afterAutospacing="1"/>
    </w:pPr>
  </w:style>
  <w:style w:type="character" w:customStyle="1" w:styleId="rvts64">
    <w:name w:val="rvts64"/>
    <w:rsid w:val="00D90C4E"/>
  </w:style>
  <w:style w:type="paragraph" w:customStyle="1" w:styleId="rvps3">
    <w:name w:val="rvps3"/>
    <w:basedOn w:val="a"/>
    <w:rsid w:val="00D90C4E"/>
    <w:pPr>
      <w:spacing w:before="100" w:beforeAutospacing="1" w:after="100" w:afterAutospacing="1"/>
    </w:pPr>
  </w:style>
  <w:style w:type="character" w:customStyle="1" w:styleId="rvts9">
    <w:name w:val="rvts9"/>
    <w:rsid w:val="00D90C4E"/>
  </w:style>
  <w:style w:type="paragraph" w:customStyle="1" w:styleId="rvps6">
    <w:name w:val="rvps6"/>
    <w:basedOn w:val="a"/>
    <w:rsid w:val="00D90C4E"/>
    <w:pPr>
      <w:spacing w:before="100" w:beforeAutospacing="1" w:after="100" w:afterAutospacing="1"/>
    </w:pPr>
  </w:style>
  <w:style w:type="character" w:customStyle="1" w:styleId="rvts23">
    <w:name w:val="rvts23"/>
    <w:rsid w:val="00D90C4E"/>
  </w:style>
  <w:style w:type="character" w:customStyle="1" w:styleId="rvts78">
    <w:name w:val="rvts78"/>
    <w:rsid w:val="00226AC9"/>
  </w:style>
  <w:style w:type="character" w:customStyle="1" w:styleId="2285">
    <w:name w:val="2285"/>
    <w:aliases w:val="baiaagaaboqcaaadrgqaaaw8baaaaaaaaaaaaaaaaaaaaaaaaaaaaaaaaaaaaaaaaaaaaaaaaaaaaaaaaaaaaaaaaaaaaaaaaaaaaaaaaaaaaaaaaaaaaaaaaaaaaaaaaaaaaaaaaaaaaaaaaaaaaaaaaaaaaaaaaaaaaaaaaaaaaaaaaaaaaaaaaaaaaaaaaaaaaaaaaaaaaaaaaaaaaaaaaaaaaaaaaaaaaaaa"/>
    <w:rsid w:val="00E0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403">
      <w:bodyDiv w:val="1"/>
      <w:marLeft w:val="0"/>
      <w:marRight w:val="0"/>
      <w:marTop w:val="0"/>
      <w:marBottom w:val="0"/>
      <w:divBdr>
        <w:top w:val="none" w:sz="0" w:space="0" w:color="auto"/>
        <w:left w:val="none" w:sz="0" w:space="0" w:color="auto"/>
        <w:bottom w:val="none" w:sz="0" w:space="0" w:color="auto"/>
        <w:right w:val="none" w:sz="0" w:space="0" w:color="auto"/>
      </w:divBdr>
    </w:div>
    <w:div w:id="36928283">
      <w:bodyDiv w:val="1"/>
      <w:marLeft w:val="0"/>
      <w:marRight w:val="0"/>
      <w:marTop w:val="0"/>
      <w:marBottom w:val="0"/>
      <w:divBdr>
        <w:top w:val="none" w:sz="0" w:space="0" w:color="auto"/>
        <w:left w:val="none" w:sz="0" w:space="0" w:color="auto"/>
        <w:bottom w:val="none" w:sz="0" w:space="0" w:color="auto"/>
        <w:right w:val="none" w:sz="0" w:space="0" w:color="auto"/>
      </w:divBdr>
    </w:div>
    <w:div w:id="171067666">
      <w:bodyDiv w:val="1"/>
      <w:marLeft w:val="0"/>
      <w:marRight w:val="0"/>
      <w:marTop w:val="0"/>
      <w:marBottom w:val="0"/>
      <w:divBdr>
        <w:top w:val="none" w:sz="0" w:space="0" w:color="auto"/>
        <w:left w:val="none" w:sz="0" w:space="0" w:color="auto"/>
        <w:bottom w:val="none" w:sz="0" w:space="0" w:color="auto"/>
        <w:right w:val="none" w:sz="0" w:space="0" w:color="auto"/>
      </w:divBdr>
    </w:div>
    <w:div w:id="409081198">
      <w:bodyDiv w:val="1"/>
      <w:marLeft w:val="0"/>
      <w:marRight w:val="0"/>
      <w:marTop w:val="0"/>
      <w:marBottom w:val="0"/>
      <w:divBdr>
        <w:top w:val="none" w:sz="0" w:space="0" w:color="auto"/>
        <w:left w:val="none" w:sz="0" w:space="0" w:color="auto"/>
        <w:bottom w:val="none" w:sz="0" w:space="0" w:color="auto"/>
        <w:right w:val="none" w:sz="0" w:space="0" w:color="auto"/>
      </w:divBdr>
    </w:div>
    <w:div w:id="450823322">
      <w:bodyDiv w:val="1"/>
      <w:marLeft w:val="0"/>
      <w:marRight w:val="0"/>
      <w:marTop w:val="0"/>
      <w:marBottom w:val="0"/>
      <w:divBdr>
        <w:top w:val="none" w:sz="0" w:space="0" w:color="auto"/>
        <w:left w:val="none" w:sz="0" w:space="0" w:color="auto"/>
        <w:bottom w:val="none" w:sz="0" w:space="0" w:color="auto"/>
        <w:right w:val="none" w:sz="0" w:space="0" w:color="auto"/>
      </w:divBdr>
    </w:div>
    <w:div w:id="595014736">
      <w:bodyDiv w:val="1"/>
      <w:marLeft w:val="0"/>
      <w:marRight w:val="0"/>
      <w:marTop w:val="0"/>
      <w:marBottom w:val="0"/>
      <w:divBdr>
        <w:top w:val="none" w:sz="0" w:space="0" w:color="auto"/>
        <w:left w:val="none" w:sz="0" w:space="0" w:color="auto"/>
        <w:bottom w:val="none" w:sz="0" w:space="0" w:color="auto"/>
        <w:right w:val="none" w:sz="0" w:space="0" w:color="auto"/>
      </w:divBdr>
    </w:div>
    <w:div w:id="656420303">
      <w:bodyDiv w:val="1"/>
      <w:marLeft w:val="0"/>
      <w:marRight w:val="0"/>
      <w:marTop w:val="0"/>
      <w:marBottom w:val="0"/>
      <w:divBdr>
        <w:top w:val="none" w:sz="0" w:space="0" w:color="auto"/>
        <w:left w:val="none" w:sz="0" w:space="0" w:color="auto"/>
        <w:bottom w:val="none" w:sz="0" w:space="0" w:color="auto"/>
        <w:right w:val="none" w:sz="0" w:space="0" w:color="auto"/>
      </w:divBdr>
    </w:div>
    <w:div w:id="657539659">
      <w:bodyDiv w:val="1"/>
      <w:marLeft w:val="0"/>
      <w:marRight w:val="0"/>
      <w:marTop w:val="0"/>
      <w:marBottom w:val="0"/>
      <w:divBdr>
        <w:top w:val="none" w:sz="0" w:space="0" w:color="auto"/>
        <w:left w:val="none" w:sz="0" w:space="0" w:color="auto"/>
        <w:bottom w:val="none" w:sz="0" w:space="0" w:color="auto"/>
        <w:right w:val="none" w:sz="0" w:space="0" w:color="auto"/>
      </w:divBdr>
    </w:div>
    <w:div w:id="756097472">
      <w:bodyDiv w:val="1"/>
      <w:marLeft w:val="0"/>
      <w:marRight w:val="0"/>
      <w:marTop w:val="0"/>
      <w:marBottom w:val="0"/>
      <w:divBdr>
        <w:top w:val="none" w:sz="0" w:space="0" w:color="auto"/>
        <w:left w:val="none" w:sz="0" w:space="0" w:color="auto"/>
        <w:bottom w:val="none" w:sz="0" w:space="0" w:color="auto"/>
        <w:right w:val="none" w:sz="0" w:space="0" w:color="auto"/>
      </w:divBdr>
    </w:div>
    <w:div w:id="827787819">
      <w:bodyDiv w:val="1"/>
      <w:marLeft w:val="0"/>
      <w:marRight w:val="0"/>
      <w:marTop w:val="0"/>
      <w:marBottom w:val="0"/>
      <w:divBdr>
        <w:top w:val="none" w:sz="0" w:space="0" w:color="auto"/>
        <w:left w:val="none" w:sz="0" w:space="0" w:color="auto"/>
        <w:bottom w:val="none" w:sz="0" w:space="0" w:color="auto"/>
        <w:right w:val="none" w:sz="0" w:space="0" w:color="auto"/>
      </w:divBdr>
    </w:div>
    <w:div w:id="914241588">
      <w:bodyDiv w:val="1"/>
      <w:marLeft w:val="0"/>
      <w:marRight w:val="0"/>
      <w:marTop w:val="0"/>
      <w:marBottom w:val="0"/>
      <w:divBdr>
        <w:top w:val="none" w:sz="0" w:space="0" w:color="auto"/>
        <w:left w:val="none" w:sz="0" w:space="0" w:color="auto"/>
        <w:bottom w:val="none" w:sz="0" w:space="0" w:color="auto"/>
        <w:right w:val="none" w:sz="0" w:space="0" w:color="auto"/>
      </w:divBdr>
    </w:div>
    <w:div w:id="1073431181">
      <w:bodyDiv w:val="1"/>
      <w:marLeft w:val="0"/>
      <w:marRight w:val="0"/>
      <w:marTop w:val="0"/>
      <w:marBottom w:val="0"/>
      <w:divBdr>
        <w:top w:val="none" w:sz="0" w:space="0" w:color="auto"/>
        <w:left w:val="none" w:sz="0" w:space="0" w:color="auto"/>
        <w:bottom w:val="none" w:sz="0" w:space="0" w:color="auto"/>
        <w:right w:val="none" w:sz="0" w:space="0" w:color="auto"/>
      </w:divBdr>
    </w:div>
    <w:div w:id="1133258560">
      <w:bodyDiv w:val="1"/>
      <w:marLeft w:val="0"/>
      <w:marRight w:val="0"/>
      <w:marTop w:val="0"/>
      <w:marBottom w:val="0"/>
      <w:divBdr>
        <w:top w:val="none" w:sz="0" w:space="0" w:color="auto"/>
        <w:left w:val="none" w:sz="0" w:space="0" w:color="auto"/>
        <w:bottom w:val="none" w:sz="0" w:space="0" w:color="auto"/>
        <w:right w:val="none" w:sz="0" w:space="0" w:color="auto"/>
      </w:divBdr>
    </w:div>
    <w:div w:id="1225527728">
      <w:bodyDiv w:val="1"/>
      <w:marLeft w:val="0"/>
      <w:marRight w:val="0"/>
      <w:marTop w:val="0"/>
      <w:marBottom w:val="0"/>
      <w:divBdr>
        <w:top w:val="none" w:sz="0" w:space="0" w:color="auto"/>
        <w:left w:val="none" w:sz="0" w:space="0" w:color="auto"/>
        <w:bottom w:val="none" w:sz="0" w:space="0" w:color="auto"/>
        <w:right w:val="none" w:sz="0" w:space="0" w:color="auto"/>
      </w:divBdr>
    </w:div>
    <w:div w:id="1317222714">
      <w:bodyDiv w:val="1"/>
      <w:marLeft w:val="0"/>
      <w:marRight w:val="0"/>
      <w:marTop w:val="0"/>
      <w:marBottom w:val="0"/>
      <w:divBdr>
        <w:top w:val="none" w:sz="0" w:space="0" w:color="auto"/>
        <w:left w:val="none" w:sz="0" w:space="0" w:color="auto"/>
        <w:bottom w:val="none" w:sz="0" w:space="0" w:color="auto"/>
        <w:right w:val="none" w:sz="0" w:space="0" w:color="auto"/>
      </w:divBdr>
    </w:div>
    <w:div w:id="1374117920">
      <w:bodyDiv w:val="1"/>
      <w:marLeft w:val="0"/>
      <w:marRight w:val="0"/>
      <w:marTop w:val="0"/>
      <w:marBottom w:val="0"/>
      <w:divBdr>
        <w:top w:val="none" w:sz="0" w:space="0" w:color="auto"/>
        <w:left w:val="none" w:sz="0" w:space="0" w:color="auto"/>
        <w:bottom w:val="none" w:sz="0" w:space="0" w:color="auto"/>
        <w:right w:val="none" w:sz="0" w:space="0" w:color="auto"/>
      </w:divBdr>
    </w:div>
    <w:div w:id="1438718271">
      <w:bodyDiv w:val="1"/>
      <w:marLeft w:val="0"/>
      <w:marRight w:val="0"/>
      <w:marTop w:val="0"/>
      <w:marBottom w:val="0"/>
      <w:divBdr>
        <w:top w:val="none" w:sz="0" w:space="0" w:color="auto"/>
        <w:left w:val="none" w:sz="0" w:space="0" w:color="auto"/>
        <w:bottom w:val="none" w:sz="0" w:space="0" w:color="auto"/>
        <w:right w:val="none" w:sz="0" w:space="0" w:color="auto"/>
      </w:divBdr>
    </w:div>
    <w:div w:id="1441796364">
      <w:bodyDiv w:val="1"/>
      <w:marLeft w:val="0"/>
      <w:marRight w:val="0"/>
      <w:marTop w:val="0"/>
      <w:marBottom w:val="0"/>
      <w:divBdr>
        <w:top w:val="none" w:sz="0" w:space="0" w:color="auto"/>
        <w:left w:val="none" w:sz="0" w:space="0" w:color="auto"/>
        <w:bottom w:val="none" w:sz="0" w:space="0" w:color="auto"/>
        <w:right w:val="none" w:sz="0" w:space="0" w:color="auto"/>
      </w:divBdr>
    </w:div>
    <w:div w:id="1523008240">
      <w:bodyDiv w:val="1"/>
      <w:marLeft w:val="0"/>
      <w:marRight w:val="0"/>
      <w:marTop w:val="0"/>
      <w:marBottom w:val="0"/>
      <w:divBdr>
        <w:top w:val="none" w:sz="0" w:space="0" w:color="auto"/>
        <w:left w:val="none" w:sz="0" w:space="0" w:color="auto"/>
        <w:bottom w:val="none" w:sz="0" w:space="0" w:color="auto"/>
        <w:right w:val="none" w:sz="0" w:space="0" w:color="auto"/>
      </w:divBdr>
      <w:divsChild>
        <w:div w:id="901214688">
          <w:marLeft w:val="0"/>
          <w:marRight w:val="0"/>
          <w:marTop w:val="0"/>
          <w:marBottom w:val="150"/>
          <w:divBdr>
            <w:top w:val="none" w:sz="0" w:space="0" w:color="auto"/>
            <w:left w:val="none" w:sz="0" w:space="0" w:color="auto"/>
            <w:bottom w:val="none" w:sz="0" w:space="0" w:color="auto"/>
            <w:right w:val="none" w:sz="0" w:space="0" w:color="auto"/>
          </w:divBdr>
        </w:div>
      </w:divsChild>
    </w:div>
    <w:div w:id="1618876459">
      <w:bodyDiv w:val="1"/>
      <w:marLeft w:val="0"/>
      <w:marRight w:val="0"/>
      <w:marTop w:val="0"/>
      <w:marBottom w:val="0"/>
      <w:divBdr>
        <w:top w:val="none" w:sz="0" w:space="0" w:color="auto"/>
        <w:left w:val="none" w:sz="0" w:space="0" w:color="auto"/>
        <w:bottom w:val="none" w:sz="0" w:space="0" w:color="auto"/>
        <w:right w:val="none" w:sz="0" w:space="0" w:color="auto"/>
      </w:divBdr>
    </w:div>
    <w:div w:id="1623413371">
      <w:bodyDiv w:val="1"/>
      <w:marLeft w:val="0"/>
      <w:marRight w:val="0"/>
      <w:marTop w:val="0"/>
      <w:marBottom w:val="0"/>
      <w:divBdr>
        <w:top w:val="none" w:sz="0" w:space="0" w:color="auto"/>
        <w:left w:val="none" w:sz="0" w:space="0" w:color="auto"/>
        <w:bottom w:val="none" w:sz="0" w:space="0" w:color="auto"/>
        <w:right w:val="none" w:sz="0" w:space="0" w:color="auto"/>
      </w:divBdr>
    </w:div>
    <w:div w:id="1636645591">
      <w:bodyDiv w:val="1"/>
      <w:marLeft w:val="0"/>
      <w:marRight w:val="0"/>
      <w:marTop w:val="0"/>
      <w:marBottom w:val="0"/>
      <w:divBdr>
        <w:top w:val="none" w:sz="0" w:space="0" w:color="auto"/>
        <w:left w:val="none" w:sz="0" w:space="0" w:color="auto"/>
        <w:bottom w:val="none" w:sz="0" w:space="0" w:color="auto"/>
        <w:right w:val="none" w:sz="0" w:space="0" w:color="auto"/>
      </w:divBdr>
    </w:div>
    <w:div w:id="1699089043">
      <w:bodyDiv w:val="1"/>
      <w:marLeft w:val="0"/>
      <w:marRight w:val="0"/>
      <w:marTop w:val="0"/>
      <w:marBottom w:val="0"/>
      <w:divBdr>
        <w:top w:val="none" w:sz="0" w:space="0" w:color="auto"/>
        <w:left w:val="none" w:sz="0" w:space="0" w:color="auto"/>
        <w:bottom w:val="none" w:sz="0" w:space="0" w:color="auto"/>
        <w:right w:val="none" w:sz="0" w:space="0" w:color="auto"/>
      </w:divBdr>
    </w:div>
    <w:div w:id="1701936277">
      <w:bodyDiv w:val="1"/>
      <w:marLeft w:val="0"/>
      <w:marRight w:val="0"/>
      <w:marTop w:val="0"/>
      <w:marBottom w:val="0"/>
      <w:divBdr>
        <w:top w:val="none" w:sz="0" w:space="0" w:color="auto"/>
        <w:left w:val="none" w:sz="0" w:space="0" w:color="auto"/>
        <w:bottom w:val="none" w:sz="0" w:space="0" w:color="auto"/>
        <w:right w:val="none" w:sz="0" w:space="0" w:color="auto"/>
      </w:divBdr>
    </w:div>
    <w:div w:id="1727992965">
      <w:bodyDiv w:val="1"/>
      <w:marLeft w:val="0"/>
      <w:marRight w:val="0"/>
      <w:marTop w:val="0"/>
      <w:marBottom w:val="0"/>
      <w:divBdr>
        <w:top w:val="none" w:sz="0" w:space="0" w:color="auto"/>
        <w:left w:val="none" w:sz="0" w:space="0" w:color="auto"/>
        <w:bottom w:val="none" w:sz="0" w:space="0" w:color="auto"/>
        <w:right w:val="none" w:sz="0" w:space="0" w:color="auto"/>
      </w:divBdr>
    </w:div>
    <w:div w:id="1799302054">
      <w:bodyDiv w:val="1"/>
      <w:marLeft w:val="0"/>
      <w:marRight w:val="0"/>
      <w:marTop w:val="0"/>
      <w:marBottom w:val="0"/>
      <w:divBdr>
        <w:top w:val="none" w:sz="0" w:space="0" w:color="auto"/>
        <w:left w:val="none" w:sz="0" w:space="0" w:color="auto"/>
        <w:bottom w:val="none" w:sz="0" w:space="0" w:color="auto"/>
        <w:right w:val="none" w:sz="0" w:space="0" w:color="auto"/>
      </w:divBdr>
    </w:div>
    <w:div w:id="1844010696">
      <w:bodyDiv w:val="1"/>
      <w:marLeft w:val="0"/>
      <w:marRight w:val="0"/>
      <w:marTop w:val="0"/>
      <w:marBottom w:val="0"/>
      <w:divBdr>
        <w:top w:val="none" w:sz="0" w:space="0" w:color="auto"/>
        <w:left w:val="none" w:sz="0" w:space="0" w:color="auto"/>
        <w:bottom w:val="none" w:sz="0" w:space="0" w:color="auto"/>
        <w:right w:val="none" w:sz="0" w:space="0" w:color="auto"/>
      </w:divBdr>
    </w:div>
    <w:div w:id="1849589485">
      <w:bodyDiv w:val="1"/>
      <w:marLeft w:val="0"/>
      <w:marRight w:val="0"/>
      <w:marTop w:val="0"/>
      <w:marBottom w:val="0"/>
      <w:divBdr>
        <w:top w:val="none" w:sz="0" w:space="0" w:color="auto"/>
        <w:left w:val="none" w:sz="0" w:space="0" w:color="auto"/>
        <w:bottom w:val="none" w:sz="0" w:space="0" w:color="auto"/>
        <w:right w:val="none" w:sz="0" w:space="0" w:color="auto"/>
      </w:divBdr>
      <w:divsChild>
        <w:div w:id="2059627467">
          <w:marLeft w:val="0"/>
          <w:marRight w:val="0"/>
          <w:marTop w:val="0"/>
          <w:marBottom w:val="150"/>
          <w:divBdr>
            <w:top w:val="none" w:sz="0" w:space="0" w:color="auto"/>
            <w:left w:val="none" w:sz="0" w:space="0" w:color="auto"/>
            <w:bottom w:val="none" w:sz="0" w:space="0" w:color="auto"/>
            <w:right w:val="none" w:sz="0" w:space="0" w:color="auto"/>
          </w:divBdr>
        </w:div>
      </w:divsChild>
    </w:div>
    <w:div w:id="1990592217">
      <w:bodyDiv w:val="1"/>
      <w:marLeft w:val="0"/>
      <w:marRight w:val="0"/>
      <w:marTop w:val="0"/>
      <w:marBottom w:val="0"/>
      <w:divBdr>
        <w:top w:val="none" w:sz="0" w:space="0" w:color="auto"/>
        <w:left w:val="none" w:sz="0" w:space="0" w:color="auto"/>
        <w:bottom w:val="none" w:sz="0" w:space="0" w:color="auto"/>
        <w:right w:val="none" w:sz="0" w:space="0" w:color="auto"/>
      </w:divBdr>
    </w:div>
    <w:div w:id="1991785654">
      <w:bodyDiv w:val="1"/>
      <w:marLeft w:val="0"/>
      <w:marRight w:val="0"/>
      <w:marTop w:val="0"/>
      <w:marBottom w:val="0"/>
      <w:divBdr>
        <w:top w:val="none" w:sz="0" w:space="0" w:color="auto"/>
        <w:left w:val="none" w:sz="0" w:space="0" w:color="auto"/>
        <w:bottom w:val="none" w:sz="0" w:space="0" w:color="auto"/>
        <w:right w:val="none" w:sz="0" w:space="0" w:color="auto"/>
      </w:divBdr>
    </w:div>
    <w:div w:id="2015524084">
      <w:bodyDiv w:val="1"/>
      <w:marLeft w:val="0"/>
      <w:marRight w:val="0"/>
      <w:marTop w:val="0"/>
      <w:marBottom w:val="0"/>
      <w:divBdr>
        <w:top w:val="none" w:sz="0" w:space="0" w:color="auto"/>
        <w:left w:val="none" w:sz="0" w:space="0" w:color="auto"/>
        <w:bottom w:val="none" w:sz="0" w:space="0" w:color="auto"/>
        <w:right w:val="none" w:sz="0" w:space="0" w:color="auto"/>
      </w:divBdr>
      <w:divsChild>
        <w:div w:id="665015508">
          <w:marLeft w:val="0"/>
          <w:marRight w:val="0"/>
          <w:marTop w:val="0"/>
          <w:marBottom w:val="0"/>
          <w:divBdr>
            <w:top w:val="none" w:sz="0" w:space="0" w:color="auto"/>
            <w:left w:val="none" w:sz="0" w:space="0" w:color="auto"/>
            <w:bottom w:val="none" w:sz="0" w:space="0" w:color="auto"/>
            <w:right w:val="none" w:sz="0" w:space="0" w:color="auto"/>
          </w:divBdr>
          <w:divsChild>
            <w:div w:id="594824802">
              <w:marLeft w:val="0"/>
              <w:marRight w:val="0"/>
              <w:marTop w:val="0"/>
              <w:marBottom w:val="300"/>
              <w:divBdr>
                <w:top w:val="none" w:sz="0" w:space="0" w:color="auto"/>
                <w:left w:val="none" w:sz="0" w:space="0" w:color="auto"/>
                <w:bottom w:val="none" w:sz="0" w:space="0" w:color="auto"/>
                <w:right w:val="none" w:sz="0" w:space="0" w:color="auto"/>
              </w:divBdr>
              <w:divsChild>
                <w:div w:id="1538808899">
                  <w:marLeft w:val="0"/>
                  <w:marRight w:val="0"/>
                  <w:marTop w:val="0"/>
                  <w:marBottom w:val="0"/>
                  <w:divBdr>
                    <w:top w:val="none" w:sz="0" w:space="0" w:color="auto"/>
                    <w:left w:val="none" w:sz="0" w:space="0" w:color="auto"/>
                    <w:bottom w:val="none" w:sz="0" w:space="0" w:color="auto"/>
                    <w:right w:val="none" w:sz="0" w:space="0" w:color="auto"/>
                  </w:divBdr>
                  <w:divsChild>
                    <w:div w:id="825703020">
                      <w:marLeft w:val="0"/>
                      <w:marRight w:val="0"/>
                      <w:marTop w:val="0"/>
                      <w:marBottom w:val="0"/>
                      <w:divBdr>
                        <w:top w:val="none" w:sz="0" w:space="0" w:color="auto"/>
                        <w:left w:val="none" w:sz="0" w:space="0" w:color="auto"/>
                        <w:bottom w:val="none" w:sz="0" w:space="0" w:color="auto"/>
                        <w:right w:val="none" w:sz="0" w:space="0" w:color="auto"/>
                      </w:divBdr>
                      <w:divsChild>
                        <w:div w:id="1952397100">
                          <w:marLeft w:val="0"/>
                          <w:marRight w:val="0"/>
                          <w:marTop w:val="0"/>
                          <w:marBottom w:val="0"/>
                          <w:divBdr>
                            <w:top w:val="none" w:sz="0" w:space="0" w:color="auto"/>
                            <w:left w:val="none" w:sz="0" w:space="0" w:color="auto"/>
                            <w:bottom w:val="none" w:sz="0" w:space="0" w:color="auto"/>
                            <w:right w:val="none" w:sz="0" w:space="0" w:color="auto"/>
                          </w:divBdr>
                          <w:divsChild>
                            <w:div w:id="3925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94080">
      <w:bodyDiv w:val="1"/>
      <w:marLeft w:val="0"/>
      <w:marRight w:val="0"/>
      <w:marTop w:val="0"/>
      <w:marBottom w:val="0"/>
      <w:divBdr>
        <w:top w:val="none" w:sz="0" w:space="0" w:color="auto"/>
        <w:left w:val="none" w:sz="0" w:space="0" w:color="auto"/>
        <w:bottom w:val="none" w:sz="0" w:space="0" w:color="auto"/>
        <w:right w:val="none" w:sz="0" w:space="0" w:color="auto"/>
      </w:divBdr>
    </w:div>
    <w:div w:id="2064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DF85-AF1A-471A-9433-9A0A3C7D21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8726</Words>
  <Characters>4975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Ирина Ірина</cp:lastModifiedBy>
  <cp:revision>2</cp:revision>
  <cp:lastPrinted>2023-03-21T09:46:00Z</cp:lastPrinted>
  <dcterms:created xsi:type="dcterms:W3CDTF">2023-12-08T08:00:00Z</dcterms:created>
  <dcterms:modified xsi:type="dcterms:W3CDTF">2023-12-08T08:00:00Z</dcterms:modified>
</cp:coreProperties>
</file>